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E36" w:rsidRPr="000E0E36" w:rsidRDefault="000E0E36" w:rsidP="000E0E36">
      <w:pPr>
        <w:spacing w:after="225"/>
        <w:outlineLvl w:val="1"/>
        <w:rPr>
          <w:rFonts w:ascii="Times New Roman" w:eastAsia="Times New Roman" w:hAnsi="Times New Roman" w:cs="Times New Roman"/>
          <w:b/>
          <w:bCs/>
          <w:color w:val="000000"/>
          <w:sz w:val="30"/>
          <w:szCs w:val="30"/>
          <w:lang w:eastAsia="ru-RU"/>
        </w:rPr>
      </w:pPr>
      <w:r w:rsidRPr="000E0E36">
        <w:rPr>
          <w:rFonts w:ascii="Times New Roman" w:eastAsia="Times New Roman" w:hAnsi="Times New Roman" w:cs="Times New Roman"/>
          <w:b/>
          <w:bCs/>
          <w:color w:val="000000"/>
          <w:sz w:val="30"/>
          <w:szCs w:val="30"/>
          <w:lang w:eastAsia="ru-RU"/>
        </w:rPr>
        <w:t>Положение о политике в отношении обработки персональных данных </w:t>
      </w:r>
    </w:p>
    <w:p w:rsidR="000E0E36" w:rsidRPr="000E0E36" w:rsidRDefault="000E0E36" w:rsidP="000E0E36">
      <w:pPr>
        <w:shd w:val="clear" w:color="auto" w:fill="FFFFFF"/>
        <w:spacing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1. ОБЩИЕ ПОЛОЖЕНИЯ</w:t>
      </w:r>
      <w:r w:rsidRPr="000E0E36">
        <w:rPr>
          <w:rFonts w:ascii="Times New Roman" w:eastAsia="Times New Roman" w:hAnsi="Times New Roman" w:cs="Times New Roman"/>
          <w:color w:val="000000"/>
          <w:sz w:val="30"/>
          <w:szCs w:val="30"/>
          <w:lang w:eastAsia="ru-RU"/>
        </w:rPr>
        <w:br/>
      </w:r>
      <w:r w:rsidRPr="000E0E36">
        <w:rPr>
          <w:rFonts w:ascii="Times New Roman" w:eastAsia="Times New Roman" w:hAnsi="Times New Roman" w:cs="Times New Roman"/>
          <w:color w:val="000000"/>
          <w:sz w:val="30"/>
          <w:szCs w:val="30"/>
          <w:lang w:eastAsia="ru-RU"/>
        </w:rPr>
        <w:br/>
        <w:t>1.1. Настоящая Политика в отношении обработки персональных данных (далее — Политика):</w:t>
      </w:r>
      <w:r w:rsidRPr="000E0E36">
        <w:rPr>
          <w:rFonts w:ascii="Times New Roman" w:eastAsia="Times New Roman" w:hAnsi="Times New Roman" w:cs="Times New Roman"/>
          <w:color w:val="000000"/>
          <w:sz w:val="30"/>
          <w:szCs w:val="30"/>
          <w:lang w:eastAsia="ru-RU"/>
        </w:rPr>
        <w:br/>
        <w:t xml:space="preserve">1.1.1. определяет деятельность </w:t>
      </w:r>
      <w:r>
        <w:rPr>
          <w:rFonts w:ascii="Times New Roman" w:eastAsia="Times New Roman" w:hAnsi="Times New Roman" w:cs="Times New Roman"/>
          <w:color w:val="000000"/>
          <w:sz w:val="30"/>
          <w:szCs w:val="30"/>
          <w:lang w:eastAsia="ru-RU"/>
        </w:rPr>
        <w:t>ООО «СВОИ ЛТД»</w:t>
      </w:r>
      <w:r w:rsidRPr="000E0E36">
        <w:rPr>
          <w:rFonts w:ascii="Times New Roman" w:eastAsia="Times New Roman" w:hAnsi="Times New Roman" w:cs="Times New Roman"/>
          <w:color w:val="000000"/>
          <w:sz w:val="30"/>
          <w:szCs w:val="30"/>
          <w:lang w:eastAsia="ru-RU"/>
        </w:rPr>
        <w:t>, место нахождения: Республика Беларусь, Минск</w:t>
      </w:r>
      <w:r>
        <w:rPr>
          <w:rFonts w:ascii="Times New Roman" w:eastAsia="Times New Roman" w:hAnsi="Times New Roman" w:cs="Times New Roman"/>
          <w:color w:val="000000"/>
          <w:sz w:val="30"/>
          <w:szCs w:val="30"/>
          <w:lang w:eastAsia="ru-RU"/>
        </w:rPr>
        <w:t>ая область</w:t>
      </w:r>
      <w:r w:rsidRPr="000E0E36">
        <w:rPr>
          <w:rFonts w:ascii="Times New Roman" w:eastAsia="Times New Roman" w:hAnsi="Times New Roman" w:cs="Times New Roman"/>
          <w:color w:val="000000"/>
          <w:sz w:val="30"/>
          <w:szCs w:val="30"/>
          <w:lang w:eastAsia="ru-RU"/>
        </w:rPr>
        <w:t>,</w:t>
      </w:r>
      <w:r>
        <w:rPr>
          <w:rFonts w:ascii="Times New Roman" w:eastAsia="Times New Roman" w:hAnsi="Times New Roman" w:cs="Times New Roman"/>
          <w:color w:val="000000"/>
          <w:sz w:val="30"/>
          <w:szCs w:val="30"/>
          <w:lang w:eastAsia="ru-RU"/>
        </w:rPr>
        <w:t xml:space="preserve"> Минский район, </w:t>
      </w:r>
      <w:proofErr w:type="spellStart"/>
      <w:r>
        <w:rPr>
          <w:rFonts w:ascii="Times New Roman" w:eastAsia="Times New Roman" w:hAnsi="Times New Roman" w:cs="Times New Roman"/>
          <w:color w:val="000000"/>
          <w:sz w:val="30"/>
          <w:szCs w:val="30"/>
          <w:lang w:eastAsia="ru-RU"/>
        </w:rPr>
        <w:t>а.г</w:t>
      </w:r>
      <w:proofErr w:type="spellEnd"/>
      <w:r>
        <w:rPr>
          <w:rFonts w:ascii="Times New Roman" w:eastAsia="Times New Roman" w:hAnsi="Times New Roman" w:cs="Times New Roman"/>
          <w:color w:val="000000"/>
          <w:sz w:val="30"/>
          <w:szCs w:val="30"/>
          <w:lang w:eastAsia="ru-RU"/>
        </w:rPr>
        <w:t>. Ждановичи,</w:t>
      </w:r>
      <w:r w:rsidRPr="000E0E36">
        <w:rPr>
          <w:rFonts w:ascii="Times New Roman" w:eastAsia="Times New Roman" w:hAnsi="Times New Roman" w:cs="Times New Roman"/>
          <w:color w:val="000000"/>
          <w:sz w:val="30"/>
          <w:szCs w:val="30"/>
          <w:lang w:eastAsia="ru-RU"/>
        </w:rPr>
        <w:t xml:space="preserve"> ул. </w:t>
      </w:r>
      <w:r>
        <w:rPr>
          <w:rFonts w:ascii="Times New Roman" w:eastAsia="Times New Roman" w:hAnsi="Times New Roman" w:cs="Times New Roman"/>
          <w:color w:val="000000"/>
          <w:sz w:val="30"/>
          <w:szCs w:val="30"/>
          <w:lang w:eastAsia="ru-RU"/>
        </w:rPr>
        <w:t>Парковая</w:t>
      </w:r>
      <w:r w:rsidRPr="000E0E36">
        <w:rPr>
          <w:rFonts w:ascii="Times New Roman" w:eastAsia="Times New Roman" w:hAnsi="Times New Roman" w:cs="Times New Roman"/>
          <w:color w:val="000000"/>
          <w:sz w:val="30"/>
          <w:szCs w:val="30"/>
          <w:lang w:eastAsia="ru-RU"/>
        </w:rPr>
        <w:t xml:space="preserve">, </w:t>
      </w:r>
      <w:r>
        <w:rPr>
          <w:rFonts w:ascii="Times New Roman" w:eastAsia="Times New Roman" w:hAnsi="Times New Roman" w:cs="Times New Roman"/>
          <w:color w:val="000000"/>
          <w:sz w:val="30"/>
          <w:szCs w:val="30"/>
          <w:lang w:eastAsia="ru-RU"/>
        </w:rPr>
        <w:t>2</w:t>
      </w:r>
      <w:r w:rsidRPr="000E0E36">
        <w:rPr>
          <w:rFonts w:ascii="Times New Roman" w:eastAsia="Times New Roman" w:hAnsi="Times New Roman" w:cs="Times New Roman"/>
          <w:color w:val="000000"/>
          <w:sz w:val="30"/>
          <w:szCs w:val="30"/>
          <w:lang w:eastAsia="ru-RU"/>
        </w:rPr>
        <w:t xml:space="preserve"> (далее — Оператор) в отношении обработки персональных данных, направлена на обеспечение защиты персональных данных, прав и свобод физических лиц при обработке их персональных данных;</w:t>
      </w:r>
      <w:r w:rsidRPr="000E0E36">
        <w:rPr>
          <w:rFonts w:ascii="Times New Roman" w:eastAsia="Times New Roman" w:hAnsi="Times New Roman" w:cs="Times New Roman"/>
          <w:color w:val="000000"/>
          <w:sz w:val="30"/>
          <w:szCs w:val="30"/>
          <w:lang w:eastAsia="ru-RU"/>
        </w:rPr>
        <w:br/>
        <w:t xml:space="preserve">1.1.2. применяется к отношениям, связанным с обработкой </w:t>
      </w:r>
      <w:r>
        <w:rPr>
          <w:rFonts w:ascii="Times New Roman" w:eastAsia="Times New Roman" w:hAnsi="Times New Roman" w:cs="Times New Roman"/>
          <w:color w:val="000000"/>
          <w:sz w:val="30"/>
          <w:szCs w:val="30"/>
          <w:lang w:eastAsia="ru-RU"/>
        </w:rPr>
        <w:t>ООО «СВОИ ЛТД»</w:t>
      </w:r>
      <w:r w:rsidRPr="000E0E36">
        <w:rPr>
          <w:rFonts w:ascii="Times New Roman" w:eastAsia="Times New Roman" w:hAnsi="Times New Roman" w:cs="Times New Roman"/>
          <w:color w:val="000000"/>
          <w:sz w:val="30"/>
          <w:szCs w:val="30"/>
          <w:lang w:eastAsia="ru-RU"/>
        </w:rPr>
        <w:t xml:space="preserve"> персональных данных:</w:t>
      </w:r>
      <w:r w:rsidRPr="000E0E36">
        <w:rPr>
          <w:rFonts w:ascii="Times New Roman" w:eastAsia="Times New Roman" w:hAnsi="Times New Roman" w:cs="Times New Roman"/>
          <w:color w:val="000000"/>
          <w:sz w:val="30"/>
          <w:szCs w:val="30"/>
          <w:lang w:eastAsia="ru-RU"/>
        </w:rPr>
        <w:br/>
      </w:r>
    </w:p>
    <w:p w:rsidR="000E0E36" w:rsidRPr="000E0E36" w:rsidRDefault="000E0E36" w:rsidP="000E0E36">
      <w:pPr>
        <w:numPr>
          <w:ilvl w:val="0"/>
          <w:numId w:val="1"/>
        </w:numPr>
        <w:shd w:val="clear" w:color="auto" w:fill="FFFFFF"/>
        <w:spacing w:before="100" w:beforeAutospacing="1" w:after="100" w:afterAutospacing="1"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пользователей сайта t-rexstudio.by (далее — Сайт) и пользователей социальными сетями t-rexstudio.by;</w:t>
      </w:r>
    </w:p>
    <w:p w:rsidR="000E0E36" w:rsidRPr="000E0E36" w:rsidRDefault="000E0E36" w:rsidP="000E0E36">
      <w:pPr>
        <w:numPr>
          <w:ilvl w:val="0"/>
          <w:numId w:val="1"/>
        </w:numPr>
        <w:shd w:val="clear" w:color="auto" w:fill="FFFFFF"/>
        <w:spacing w:before="100" w:beforeAutospacing="1" w:after="100" w:afterAutospacing="1"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клиентов при приобретении услуг;</w:t>
      </w:r>
    </w:p>
    <w:p w:rsidR="000E0E36" w:rsidRPr="000E0E36" w:rsidRDefault="000E0E36" w:rsidP="000E0E36">
      <w:pPr>
        <w:numPr>
          <w:ilvl w:val="0"/>
          <w:numId w:val="1"/>
        </w:numPr>
        <w:shd w:val="clear" w:color="auto" w:fill="FFFFFF"/>
        <w:spacing w:before="100" w:beforeAutospacing="1" w:after="100" w:afterAutospacing="1"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лиц, подавших заявку о трудоустройстве;</w:t>
      </w:r>
    </w:p>
    <w:p w:rsidR="000E0E36" w:rsidRPr="000E0E36" w:rsidRDefault="000E0E36" w:rsidP="000E0E36">
      <w:pPr>
        <w:numPr>
          <w:ilvl w:val="0"/>
          <w:numId w:val="1"/>
        </w:numPr>
        <w:shd w:val="clear" w:color="auto" w:fill="FFFFFF"/>
        <w:spacing w:before="100" w:beforeAutospacing="1" w:after="100" w:afterAutospacing="1"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 xml:space="preserve">лиц, направивших обращение в адрес </w:t>
      </w:r>
      <w:r>
        <w:rPr>
          <w:rFonts w:ascii="Times New Roman" w:eastAsia="Times New Roman" w:hAnsi="Times New Roman" w:cs="Times New Roman"/>
          <w:color w:val="000000"/>
          <w:sz w:val="30"/>
          <w:szCs w:val="30"/>
          <w:lang w:eastAsia="ru-RU"/>
        </w:rPr>
        <w:t>ООО «СВОИ ЛТД»</w:t>
      </w:r>
    </w:p>
    <w:p w:rsidR="000E0E36" w:rsidRPr="000E0E36" w:rsidRDefault="000E0E36" w:rsidP="000E0E36">
      <w:pPr>
        <w:shd w:val="clear" w:color="auto" w:fill="FFFFFF"/>
        <w:spacing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1.1.3. действует в отношении всех персональных данных, которые обрабатывает Оператор в рамках отношений, указанных в п. 1.1.2;</w:t>
      </w:r>
      <w:r w:rsidRPr="000E0E36">
        <w:rPr>
          <w:rFonts w:ascii="Times New Roman" w:eastAsia="Times New Roman" w:hAnsi="Times New Roman" w:cs="Times New Roman"/>
          <w:color w:val="000000"/>
          <w:sz w:val="30"/>
          <w:szCs w:val="30"/>
          <w:lang w:eastAsia="ru-RU"/>
        </w:rPr>
        <w:br/>
        <w:t>1.1.4. разработана в соответствии с действующим законодательством Республики Беларусь, в том числе с Указом Президента Республики Беларусь от 28.10.2021 N 422 «О мерах по совершенствованию защиты персональных данных», Законом Республики Беларусь от 07.05.2021 N 99-З «О защите персональных данных», Законом от 10.11.2008 г. № 455-З «Об информации, информатизации и защите информации» и иными нормативными правовыми актами, регулирующих отношения, связанные с деятельностью Оператора;</w:t>
      </w:r>
      <w:r w:rsidRPr="000E0E36">
        <w:rPr>
          <w:rFonts w:ascii="Times New Roman" w:eastAsia="Times New Roman" w:hAnsi="Times New Roman" w:cs="Times New Roman"/>
          <w:color w:val="000000"/>
          <w:sz w:val="30"/>
          <w:szCs w:val="30"/>
          <w:lang w:eastAsia="ru-RU"/>
        </w:rPr>
        <w:br/>
        <w:t xml:space="preserve">1.1.5. публикуется в свободном доступе в информационно-телекоммуникационной сети Интернет на Сайте </w:t>
      </w:r>
      <w:proofErr w:type="spellStart"/>
      <w:r>
        <w:rPr>
          <w:rFonts w:ascii="Times New Roman" w:eastAsia="Times New Roman" w:hAnsi="Times New Roman" w:cs="Times New Roman"/>
          <w:color w:val="000000"/>
          <w:sz w:val="30"/>
          <w:szCs w:val="30"/>
          <w:lang w:val="en-US" w:eastAsia="ru-RU"/>
        </w:rPr>
        <w:t>svoigym</w:t>
      </w:r>
      <w:proofErr w:type="spellEnd"/>
      <w:r w:rsidRPr="000E0E36">
        <w:rPr>
          <w:rFonts w:ascii="Times New Roman" w:eastAsia="Times New Roman" w:hAnsi="Times New Roman" w:cs="Times New Roman"/>
          <w:color w:val="000000"/>
          <w:sz w:val="30"/>
          <w:szCs w:val="30"/>
          <w:lang w:eastAsia="ru-RU"/>
        </w:rPr>
        <w:t>.</w:t>
      </w:r>
      <w:proofErr w:type="spellStart"/>
      <w:r w:rsidRPr="000E0E36">
        <w:rPr>
          <w:rFonts w:ascii="Times New Roman" w:eastAsia="Times New Roman" w:hAnsi="Times New Roman" w:cs="Times New Roman"/>
          <w:color w:val="000000"/>
          <w:sz w:val="30"/>
          <w:szCs w:val="30"/>
          <w:lang w:eastAsia="ru-RU"/>
        </w:rPr>
        <w:t>by</w:t>
      </w:r>
      <w:proofErr w:type="spellEnd"/>
      <w:r w:rsidRPr="000E0E36">
        <w:rPr>
          <w:rFonts w:ascii="Times New Roman" w:eastAsia="Times New Roman" w:hAnsi="Times New Roman" w:cs="Times New Roman"/>
          <w:color w:val="000000"/>
          <w:sz w:val="30"/>
          <w:szCs w:val="30"/>
          <w:lang w:eastAsia="ru-RU"/>
        </w:rPr>
        <w:br/>
        <w:t xml:space="preserve">1.1.6. Политика вступает в силу с момента ее утверждения, действует в </w:t>
      </w:r>
      <w:r w:rsidRPr="000E0E36">
        <w:rPr>
          <w:rFonts w:ascii="Times New Roman" w:eastAsia="Times New Roman" w:hAnsi="Times New Roman" w:cs="Times New Roman"/>
          <w:color w:val="000000"/>
          <w:sz w:val="30"/>
          <w:szCs w:val="30"/>
          <w:lang w:eastAsia="ru-RU"/>
        </w:rPr>
        <w:lastRenderedPageBreak/>
        <w:t>отношении всех персональных данных, обрабатываемых организацией, распространяется на все действия, совершаемые организации с персональными данными, на отношения в области обработки персональных данных, возникшие в организации как до, так и после утверждения Политики.</w:t>
      </w:r>
      <w:r w:rsidRPr="000E0E36">
        <w:rPr>
          <w:rFonts w:ascii="Times New Roman" w:eastAsia="Times New Roman" w:hAnsi="Times New Roman" w:cs="Times New Roman"/>
          <w:color w:val="000000"/>
          <w:sz w:val="30"/>
          <w:szCs w:val="30"/>
          <w:lang w:eastAsia="ru-RU"/>
        </w:rPr>
        <w:br/>
      </w:r>
      <w:r w:rsidRPr="000E0E36">
        <w:rPr>
          <w:rFonts w:ascii="Times New Roman" w:eastAsia="Times New Roman" w:hAnsi="Times New Roman" w:cs="Times New Roman"/>
          <w:color w:val="000000"/>
          <w:sz w:val="30"/>
          <w:szCs w:val="30"/>
          <w:lang w:eastAsia="ru-RU"/>
        </w:rPr>
        <w:br/>
        <w:t>2. ОСНОВНЫЕ ТЕРМИНЫ И ОПРЕДЕЛЕНИЯ, РЕГЛАМЕНТИРУЮЩИЕ ВОПРОСЫ ОБРАБОТКИ ПЕРСОНАЛЬНЫХ ДАННЫХ</w:t>
      </w:r>
      <w:r w:rsidRPr="000E0E36">
        <w:rPr>
          <w:rFonts w:ascii="Times New Roman" w:eastAsia="Times New Roman" w:hAnsi="Times New Roman" w:cs="Times New Roman"/>
          <w:color w:val="000000"/>
          <w:sz w:val="30"/>
          <w:szCs w:val="30"/>
          <w:lang w:eastAsia="ru-RU"/>
        </w:rPr>
        <w:br/>
      </w:r>
      <w:r w:rsidRPr="000E0E36">
        <w:rPr>
          <w:rFonts w:ascii="Times New Roman" w:eastAsia="Times New Roman" w:hAnsi="Times New Roman" w:cs="Times New Roman"/>
          <w:color w:val="000000"/>
          <w:sz w:val="30"/>
          <w:szCs w:val="30"/>
          <w:lang w:eastAsia="ru-RU"/>
        </w:rPr>
        <w:br/>
        <w:t>2.1. Оператор — организация, самостоятельно или совместно с иными указанными лицами организующие и (или) осуществляющие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0E0E36">
        <w:rPr>
          <w:rFonts w:ascii="Times New Roman" w:eastAsia="Times New Roman" w:hAnsi="Times New Roman" w:cs="Times New Roman"/>
          <w:color w:val="000000"/>
          <w:sz w:val="30"/>
          <w:szCs w:val="30"/>
          <w:lang w:eastAsia="ru-RU"/>
        </w:rPr>
        <w:br/>
        <w:t>2.2. Клиенты — субъекты персональных данных, физические лица (граждане Республики Беларусь или Российской Федерации), индивидуальные предприниматели и юридические лица в лице их представителей, обращающиеся к организации с целью получения услуг и по другим хозяйственным операциям и вопросам в рамках предпринимательской деятельности организации (пользователи сервисных сайтов и порталов).</w:t>
      </w:r>
      <w:r w:rsidRPr="000E0E36">
        <w:rPr>
          <w:rFonts w:ascii="Times New Roman" w:eastAsia="Times New Roman" w:hAnsi="Times New Roman" w:cs="Times New Roman"/>
          <w:color w:val="000000"/>
          <w:sz w:val="30"/>
          <w:szCs w:val="30"/>
          <w:lang w:eastAsia="ru-RU"/>
        </w:rPr>
        <w:br/>
        <w:t>2.3. Работники — субъекты персональных данных, физические лица, состоящие в трудовых и иных гражданско-правовых отношениях с организацией, в том числе: соискатели (физические лица, желающие вступить в трудовые или иные гражданско-правовые отношения с организацией), физические лица, ранее состоявшие в трудовых и иных гражданско-правовых отношениях с организацией-оператором.</w:t>
      </w:r>
      <w:r w:rsidRPr="000E0E36">
        <w:rPr>
          <w:rFonts w:ascii="Times New Roman" w:eastAsia="Times New Roman" w:hAnsi="Times New Roman" w:cs="Times New Roman"/>
          <w:color w:val="000000"/>
          <w:sz w:val="30"/>
          <w:szCs w:val="30"/>
          <w:lang w:eastAsia="ru-RU"/>
        </w:rPr>
        <w:br/>
        <w:t xml:space="preserve">2.4. Биометрические персональные данные – информация, характеризующая физиологические и биологические особенности человека, которая используется для его уникальной идентификации (отпечатки пальцев рук, ладоней, радужная оболочка глаза, характеристики лица и его изображение, медицинские заключения и </w:t>
      </w:r>
      <w:r w:rsidRPr="000E0E36">
        <w:rPr>
          <w:rFonts w:ascii="Times New Roman" w:eastAsia="Times New Roman" w:hAnsi="Times New Roman" w:cs="Times New Roman"/>
          <w:color w:val="000000"/>
          <w:sz w:val="30"/>
          <w:szCs w:val="30"/>
          <w:lang w:eastAsia="ru-RU"/>
        </w:rPr>
        <w:lastRenderedPageBreak/>
        <w:t>др.).</w:t>
      </w:r>
      <w:r w:rsidRPr="000E0E36">
        <w:rPr>
          <w:rFonts w:ascii="Times New Roman" w:eastAsia="Times New Roman" w:hAnsi="Times New Roman" w:cs="Times New Roman"/>
          <w:color w:val="000000"/>
          <w:sz w:val="30"/>
          <w:szCs w:val="30"/>
          <w:lang w:eastAsia="ru-RU"/>
        </w:rPr>
        <w:br/>
        <w:t>2.5. Блокирование персональных данных – прекращение доступа к персональным данным без их удаления.</w:t>
      </w:r>
      <w:r w:rsidRPr="000E0E36">
        <w:rPr>
          <w:rFonts w:ascii="Times New Roman" w:eastAsia="Times New Roman" w:hAnsi="Times New Roman" w:cs="Times New Roman"/>
          <w:color w:val="000000"/>
          <w:sz w:val="30"/>
          <w:szCs w:val="30"/>
          <w:lang w:eastAsia="ru-RU"/>
        </w:rPr>
        <w:br/>
        <w:t>2.6.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Pr="000E0E36">
        <w:rPr>
          <w:rFonts w:ascii="Times New Roman" w:eastAsia="Times New Roman" w:hAnsi="Times New Roman" w:cs="Times New Roman"/>
          <w:color w:val="000000"/>
          <w:sz w:val="30"/>
          <w:szCs w:val="30"/>
          <w:lang w:eastAsia="ru-RU"/>
        </w:rPr>
        <w:br/>
        <w:t>2.7. Обработка персональных данных – любое действие или совокупность действий, совершаемые с персональными данными,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w:t>
      </w:r>
      <w:r w:rsidRPr="000E0E36">
        <w:rPr>
          <w:rFonts w:ascii="Times New Roman" w:eastAsia="Times New Roman" w:hAnsi="Times New Roman" w:cs="Times New Roman"/>
          <w:color w:val="000000"/>
          <w:sz w:val="30"/>
          <w:szCs w:val="30"/>
          <w:lang w:eastAsia="ru-RU"/>
        </w:rPr>
        <w:br/>
        <w:t>2.8. Общедоступные персональные данные – персональные данные, распространенные самим субъектом персональных данных либо с его согласия или распространенные в соответствии с требованиями законодательных актов.</w:t>
      </w:r>
      <w:r w:rsidRPr="000E0E36">
        <w:rPr>
          <w:rFonts w:ascii="Times New Roman" w:eastAsia="Times New Roman" w:hAnsi="Times New Roman" w:cs="Times New Roman"/>
          <w:color w:val="000000"/>
          <w:sz w:val="30"/>
          <w:szCs w:val="30"/>
          <w:lang w:eastAsia="ru-RU"/>
        </w:rPr>
        <w:br/>
        <w:t>2.9. Персональные данные – любая информация, относящаяся к идентифицированному физлицу или физлицу, которое может быть идентифицировано.</w:t>
      </w:r>
      <w:r w:rsidRPr="000E0E36">
        <w:rPr>
          <w:rFonts w:ascii="Times New Roman" w:eastAsia="Times New Roman" w:hAnsi="Times New Roman" w:cs="Times New Roman"/>
          <w:color w:val="000000"/>
          <w:sz w:val="30"/>
          <w:szCs w:val="30"/>
          <w:lang w:eastAsia="ru-RU"/>
        </w:rPr>
        <w:br/>
        <w:t>2.10. Предоставление персональных данных – действия, направленные на ознакомление с персональными данными определенного лица или круга лиц.</w:t>
      </w:r>
      <w:r w:rsidRPr="000E0E36">
        <w:rPr>
          <w:rFonts w:ascii="Times New Roman" w:eastAsia="Times New Roman" w:hAnsi="Times New Roman" w:cs="Times New Roman"/>
          <w:color w:val="000000"/>
          <w:sz w:val="30"/>
          <w:szCs w:val="30"/>
          <w:lang w:eastAsia="ru-RU"/>
        </w:rPr>
        <w:br/>
        <w:t>2.11. Распространение персональных данных – действия, направленные на ознакомление с персональными данными неопределенного круга лиц.</w:t>
      </w:r>
      <w:r w:rsidRPr="000E0E36">
        <w:rPr>
          <w:rFonts w:ascii="Times New Roman" w:eastAsia="Times New Roman" w:hAnsi="Times New Roman" w:cs="Times New Roman"/>
          <w:color w:val="000000"/>
          <w:sz w:val="30"/>
          <w:szCs w:val="30"/>
          <w:lang w:eastAsia="ru-RU"/>
        </w:rPr>
        <w:br/>
        <w:t>2.12. Специальные персональные данные – персональные данные, касающиеся расовой либо национальной принадлежности, политических взглядов, членства в профессиональных союзах, религиозных или других убеждений, здоровья или половой жизни, привлечения к административной или уголовной ответственности, а также биометрические и генетические персональные данные.</w:t>
      </w:r>
      <w:r w:rsidRPr="000E0E36">
        <w:rPr>
          <w:rFonts w:ascii="Times New Roman" w:eastAsia="Times New Roman" w:hAnsi="Times New Roman" w:cs="Times New Roman"/>
          <w:color w:val="000000"/>
          <w:sz w:val="30"/>
          <w:szCs w:val="30"/>
          <w:lang w:eastAsia="ru-RU"/>
        </w:rPr>
        <w:br/>
        <w:t>2.13. Субъект персональных данных – физлицо, в отношении которого осуществляется обработка персональных данных.</w:t>
      </w:r>
      <w:r w:rsidRPr="000E0E36">
        <w:rPr>
          <w:rFonts w:ascii="Times New Roman" w:eastAsia="Times New Roman" w:hAnsi="Times New Roman" w:cs="Times New Roman"/>
          <w:color w:val="000000"/>
          <w:sz w:val="30"/>
          <w:szCs w:val="30"/>
          <w:lang w:eastAsia="ru-RU"/>
        </w:rPr>
        <w:br/>
        <w:t xml:space="preserve">2.14. Трансграничная передача персональных данных – передача </w:t>
      </w:r>
      <w:r w:rsidRPr="000E0E36">
        <w:rPr>
          <w:rFonts w:ascii="Times New Roman" w:eastAsia="Times New Roman" w:hAnsi="Times New Roman" w:cs="Times New Roman"/>
          <w:color w:val="000000"/>
          <w:sz w:val="30"/>
          <w:szCs w:val="30"/>
          <w:lang w:eastAsia="ru-RU"/>
        </w:rPr>
        <w:lastRenderedPageBreak/>
        <w:t>персональных данных на территорию иностранного государства.</w:t>
      </w:r>
      <w:r w:rsidRPr="000E0E36">
        <w:rPr>
          <w:rFonts w:ascii="Times New Roman" w:eastAsia="Times New Roman" w:hAnsi="Times New Roman" w:cs="Times New Roman"/>
          <w:color w:val="000000"/>
          <w:sz w:val="30"/>
          <w:szCs w:val="30"/>
          <w:lang w:eastAsia="ru-RU"/>
        </w:rPr>
        <w:br/>
        <w:t>2.15. Удаление персональных данных – действия, в результате которых становится невозможным восстановить персональные данные в информационных ресурсах (системах), содержащих персональные данные, и (или) в результате которых уничтожаются материальные носители персональных данных.</w:t>
      </w:r>
      <w:r w:rsidRPr="000E0E36">
        <w:rPr>
          <w:rFonts w:ascii="Times New Roman" w:eastAsia="Times New Roman" w:hAnsi="Times New Roman" w:cs="Times New Roman"/>
          <w:color w:val="000000"/>
          <w:sz w:val="30"/>
          <w:szCs w:val="30"/>
          <w:lang w:eastAsia="ru-RU"/>
        </w:rPr>
        <w:br/>
        <w:t>2.16. Физлицо, которое может быть идентифицировано, – физлицо, которое может быть прямо или косвенно определено, в частности, через фамилию, собственное имя, отчество, дату рождения, идентификационный номер либо через один или несколько признаков, характерных для его физической, психологической, умственной, экономической, культурной или социальной идентичности.</w:t>
      </w:r>
      <w:r w:rsidRPr="000E0E36">
        <w:rPr>
          <w:rFonts w:ascii="Times New Roman" w:eastAsia="Times New Roman" w:hAnsi="Times New Roman" w:cs="Times New Roman"/>
          <w:color w:val="000000"/>
          <w:sz w:val="30"/>
          <w:szCs w:val="30"/>
          <w:lang w:eastAsia="ru-RU"/>
        </w:rPr>
        <w:br/>
        <w:t>2.17. Информация – сведения (сообщения, данные) независимо от формы их представления.</w:t>
      </w:r>
      <w:r w:rsidRPr="000E0E36">
        <w:rPr>
          <w:rFonts w:ascii="Times New Roman" w:eastAsia="Times New Roman" w:hAnsi="Times New Roman" w:cs="Times New Roman"/>
          <w:color w:val="000000"/>
          <w:sz w:val="30"/>
          <w:szCs w:val="30"/>
          <w:lang w:eastAsia="ru-RU"/>
        </w:rPr>
        <w:br/>
        <w:t>2.18. Автоматизированная обработка персональных данных – обработка персональных данных с помощью средств вычислительной техники.</w:t>
      </w:r>
      <w:r w:rsidRPr="000E0E36">
        <w:rPr>
          <w:rFonts w:ascii="Times New Roman" w:eastAsia="Times New Roman" w:hAnsi="Times New Roman" w:cs="Times New Roman"/>
          <w:color w:val="000000"/>
          <w:sz w:val="30"/>
          <w:szCs w:val="30"/>
          <w:lang w:eastAsia="ru-RU"/>
        </w:rPr>
        <w:br/>
        <w:t>2.19. Пользователь Сайта – лицо, имеющее доступ к Сайту, посредством сети Интернет и использующее Сайт.</w:t>
      </w:r>
      <w:r w:rsidRPr="000E0E36">
        <w:rPr>
          <w:rFonts w:ascii="Times New Roman" w:eastAsia="Times New Roman" w:hAnsi="Times New Roman" w:cs="Times New Roman"/>
          <w:color w:val="000000"/>
          <w:sz w:val="30"/>
          <w:szCs w:val="30"/>
          <w:lang w:eastAsia="ru-RU"/>
        </w:rPr>
        <w:br/>
      </w:r>
      <w:r w:rsidRPr="000E0E36">
        <w:rPr>
          <w:rFonts w:ascii="Times New Roman" w:eastAsia="Times New Roman" w:hAnsi="Times New Roman" w:cs="Times New Roman"/>
          <w:color w:val="000000"/>
          <w:sz w:val="30"/>
          <w:szCs w:val="30"/>
          <w:lang w:eastAsia="ru-RU"/>
        </w:rPr>
        <w:br/>
        <w:t>3. ПРИНЦИПЫ И ЦЕЛИ ОБРАБОТКИ ПЕРСОНАЛЬНЫХ ДАННЫХ</w:t>
      </w:r>
      <w:r w:rsidRPr="000E0E36">
        <w:rPr>
          <w:rFonts w:ascii="Times New Roman" w:eastAsia="Times New Roman" w:hAnsi="Times New Roman" w:cs="Times New Roman"/>
          <w:color w:val="000000"/>
          <w:sz w:val="30"/>
          <w:szCs w:val="30"/>
          <w:lang w:eastAsia="ru-RU"/>
        </w:rPr>
        <w:br/>
      </w:r>
      <w:r w:rsidRPr="000E0E36">
        <w:rPr>
          <w:rFonts w:ascii="Times New Roman" w:eastAsia="Times New Roman" w:hAnsi="Times New Roman" w:cs="Times New Roman"/>
          <w:color w:val="000000"/>
          <w:sz w:val="30"/>
          <w:szCs w:val="30"/>
          <w:lang w:eastAsia="ru-RU"/>
        </w:rPr>
        <w:br/>
        <w:t xml:space="preserve">3.1. </w:t>
      </w:r>
      <w:r>
        <w:rPr>
          <w:rFonts w:ascii="Times New Roman" w:eastAsia="Times New Roman" w:hAnsi="Times New Roman" w:cs="Times New Roman"/>
          <w:color w:val="000000"/>
          <w:sz w:val="30"/>
          <w:szCs w:val="30"/>
          <w:lang w:eastAsia="ru-RU"/>
        </w:rPr>
        <w:t>ООО «СВОИ ЛТД»</w:t>
      </w:r>
      <w:r w:rsidRPr="000E0E36">
        <w:rPr>
          <w:rFonts w:ascii="Times New Roman" w:eastAsia="Times New Roman" w:hAnsi="Times New Roman" w:cs="Times New Roman"/>
          <w:color w:val="000000"/>
          <w:sz w:val="30"/>
          <w:szCs w:val="30"/>
          <w:lang w:eastAsia="ru-RU"/>
        </w:rPr>
        <w:t xml:space="preserve">, являясь оператором персональных данных, осуществляет обработку персональных данных работников </w:t>
      </w:r>
      <w:r>
        <w:rPr>
          <w:rFonts w:ascii="Times New Roman" w:eastAsia="Times New Roman" w:hAnsi="Times New Roman" w:cs="Times New Roman"/>
          <w:color w:val="000000"/>
          <w:sz w:val="30"/>
          <w:szCs w:val="30"/>
          <w:lang w:eastAsia="ru-RU"/>
        </w:rPr>
        <w:t>ООО «СВОИ ЛТД»</w:t>
      </w:r>
      <w:r w:rsidRPr="000E0E36">
        <w:rPr>
          <w:rFonts w:ascii="Times New Roman" w:eastAsia="Times New Roman" w:hAnsi="Times New Roman" w:cs="Times New Roman"/>
          <w:color w:val="000000"/>
          <w:sz w:val="30"/>
          <w:szCs w:val="30"/>
          <w:lang w:eastAsia="ru-RU"/>
        </w:rPr>
        <w:t xml:space="preserve">, кандидатов на занятие вакантных должностей, контрагентов, являющихся физическими лицами, представителей и/или работников контрагентов, являющихся юридическими лицами или индивидуальными предпринимателями, посетителей сайта </w:t>
      </w:r>
      <w:proofErr w:type="spellStart"/>
      <w:r>
        <w:rPr>
          <w:rFonts w:ascii="Times New Roman" w:eastAsia="Times New Roman" w:hAnsi="Times New Roman" w:cs="Times New Roman"/>
          <w:color w:val="000000"/>
          <w:sz w:val="30"/>
          <w:szCs w:val="30"/>
          <w:lang w:val="en-US" w:eastAsia="ru-RU"/>
        </w:rPr>
        <w:t>svoigym</w:t>
      </w:r>
      <w:proofErr w:type="spellEnd"/>
      <w:r w:rsidRPr="000E0E36">
        <w:rPr>
          <w:rFonts w:ascii="Times New Roman" w:eastAsia="Times New Roman" w:hAnsi="Times New Roman" w:cs="Times New Roman"/>
          <w:color w:val="000000"/>
          <w:sz w:val="30"/>
          <w:szCs w:val="30"/>
          <w:lang w:eastAsia="ru-RU"/>
        </w:rPr>
        <w:t>.</w:t>
      </w:r>
      <w:proofErr w:type="spellStart"/>
      <w:r w:rsidRPr="000E0E36">
        <w:rPr>
          <w:rFonts w:ascii="Times New Roman" w:eastAsia="Times New Roman" w:hAnsi="Times New Roman" w:cs="Times New Roman"/>
          <w:color w:val="000000"/>
          <w:sz w:val="30"/>
          <w:szCs w:val="30"/>
          <w:lang w:eastAsia="ru-RU"/>
        </w:rPr>
        <w:t>by</w:t>
      </w:r>
      <w:proofErr w:type="spellEnd"/>
      <w:r w:rsidRPr="000E0E36">
        <w:rPr>
          <w:rFonts w:ascii="Times New Roman" w:eastAsia="Times New Roman" w:hAnsi="Times New Roman" w:cs="Times New Roman"/>
          <w:color w:val="000000"/>
          <w:sz w:val="30"/>
          <w:szCs w:val="30"/>
          <w:lang w:eastAsia="ru-RU"/>
        </w:rPr>
        <w:t xml:space="preserve">, лиц, предоставивших </w:t>
      </w:r>
      <w:r>
        <w:rPr>
          <w:rFonts w:ascii="Times New Roman" w:eastAsia="Times New Roman" w:hAnsi="Times New Roman" w:cs="Times New Roman"/>
          <w:color w:val="000000"/>
          <w:sz w:val="30"/>
          <w:szCs w:val="30"/>
          <w:lang w:eastAsia="ru-RU"/>
        </w:rPr>
        <w:t>ООО «СВОИ ЛТД»</w:t>
      </w:r>
      <w:r w:rsidRPr="000E0E36">
        <w:rPr>
          <w:rFonts w:ascii="Times New Roman" w:eastAsia="Times New Roman" w:hAnsi="Times New Roman" w:cs="Times New Roman"/>
          <w:color w:val="000000"/>
          <w:sz w:val="30"/>
          <w:szCs w:val="30"/>
          <w:lang w:eastAsia="ru-RU"/>
        </w:rPr>
        <w:t xml:space="preserve"> персональные данные путем оформления обращений, запросов сведений, при отправке отзывов, заполнении заявок и других субъектов персональных данных для обеспечения реализации целей обработки персональных данных, предусмотренных настоящей политикой.</w:t>
      </w:r>
      <w:r w:rsidRPr="000E0E36">
        <w:rPr>
          <w:rFonts w:ascii="Times New Roman" w:eastAsia="Times New Roman" w:hAnsi="Times New Roman" w:cs="Times New Roman"/>
          <w:color w:val="000000"/>
          <w:sz w:val="30"/>
          <w:szCs w:val="30"/>
          <w:lang w:eastAsia="ru-RU"/>
        </w:rPr>
        <w:br/>
        <w:t xml:space="preserve">3.2. Обработка персональных данных осуществляется с учетом необходимости обеспечения защиты прав и свобод работников </w:t>
      </w:r>
      <w:r>
        <w:rPr>
          <w:rFonts w:ascii="Times New Roman" w:eastAsia="Times New Roman" w:hAnsi="Times New Roman" w:cs="Times New Roman"/>
          <w:color w:val="000000"/>
          <w:sz w:val="30"/>
          <w:szCs w:val="30"/>
          <w:lang w:eastAsia="ru-RU"/>
        </w:rPr>
        <w:t xml:space="preserve">ООО </w:t>
      </w:r>
      <w:r>
        <w:rPr>
          <w:rFonts w:ascii="Times New Roman" w:eastAsia="Times New Roman" w:hAnsi="Times New Roman" w:cs="Times New Roman"/>
          <w:color w:val="000000"/>
          <w:sz w:val="30"/>
          <w:szCs w:val="30"/>
          <w:lang w:eastAsia="ru-RU"/>
        </w:rPr>
        <w:lastRenderedPageBreak/>
        <w:t>«СВОИ ЛТД»</w:t>
      </w:r>
      <w:r w:rsidRPr="000E0E36">
        <w:rPr>
          <w:rFonts w:ascii="Times New Roman" w:eastAsia="Times New Roman" w:hAnsi="Times New Roman" w:cs="Times New Roman"/>
          <w:color w:val="000000"/>
          <w:sz w:val="30"/>
          <w:szCs w:val="30"/>
          <w:lang w:eastAsia="ru-RU"/>
        </w:rPr>
        <w:t xml:space="preserve"> и других субъектов персональных данных, в том числе защиты права на неприкосновенность частной жизни, личную и семейную тайну, на основе следующих принципов:</w:t>
      </w:r>
      <w:r w:rsidRPr="000E0E36">
        <w:rPr>
          <w:rFonts w:ascii="Times New Roman" w:eastAsia="Times New Roman" w:hAnsi="Times New Roman" w:cs="Times New Roman"/>
          <w:color w:val="000000"/>
          <w:sz w:val="30"/>
          <w:szCs w:val="30"/>
          <w:lang w:eastAsia="ru-RU"/>
        </w:rPr>
        <w:br/>
      </w:r>
    </w:p>
    <w:p w:rsidR="000E0E36" w:rsidRPr="000E0E36" w:rsidRDefault="000E0E36" w:rsidP="000E0E36">
      <w:pPr>
        <w:numPr>
          <w:ilvl w:val="0"/>
          <w:numId w:val="2"/>
        </w:numPr>
        <w:shd w:val="clear" w:color="auto" w:fill="FFFFFF"/>
        <w:spacing w:before="100" w:beforeAutospacing="1" w:after="100" w:afterAutospacing="1"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обработка персональных данных осуществляется на законной и справедливой основе;</w:t>
      </w:r>
    </w:p>
    <w:p w:rsidR="000E0E36" w:rsidRPr="000E0E36" w:rsidRDefault="000E0E36" w:rsidP="000E0E36">
      <w:pPr>
        <w:numPr>
          <w:ilvl w:val="0"/>
          <w:numId w:val="2"/>
        </w:numPr>
        <w:shd w:val="clear" w:color="auto" w:fill="FFFFFF"/>
        <w:spacing w:before="100" w:beforeAutospacing="1" w:after="100" w:afterAutospacing="1"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обработка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лиц;</w:t>
      </w:r>
    </w:p>
    <w:p w:rsidR="000E0E36" w:rsidRPr="000E0E36" w:rsidRDefault="000E0E36" w:rsidP="000E0E36">
      <w:pPr>
        <w:numPr>
          <w:ilvl w:val="0"/>
          <w:numId w:val="2"/>
        </w:numPr>
        <w:shd w:val="clear" w:color="auto" w:fill="FFFFFF"/>
        <w:spacing w:before="100" w:beforeAutospacing="1" w:after="100" w:afterAutospacing="1"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обработка персональных данных осуществляется с согласия субъекта персональных данных, за исключением случаев, предусмотренных законодательными актами;</w:t>
      </w:r>
    </w:p>
    <w:p w:rsidR="000E0E36" w:rsidRPr="000E0E36" w:rsidRDefault="000E0E36" w:rsidP="000E0E36">
      <w:pPr>
        <w:numPr>
          <w:ilvl w:val="0"/>
          <w:numId w:val="2"/>
        </w:numPr>
        <w:shd w:val="clear" w:color="auto" w:fill="FFFFFF"/>
        <w:spacing w:before="100" w:beforeAutospacing="1" w:after="100" w:afterAutospacing="1"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обработка персональных данных ограничивается достижением конкретных, заранее заявленных законных целей. Не допускается обработка персональных данных, не совместимая с первоначально заявленными целями их обработки;</w:t>
      </w:r>
    </w:p>
    <w:p w:rsidR="000E0E36" w:rsidRPr="000E0E36" w:rsidRDefault="000E0E36" w:rsidP="000E0E36">
      <w:pPr>
        <w:numPr>
          <w:ilvl w:val="0"/>
          <w:numId w:val="2"/>
        </w:numPr>
        <w:shd w:val="clear" w:color="auto" w:fill="FFFFFF"/>
        <w:spacing w:before="100" w:beforeAutospacing="1" w:after="100" w:afterAutospacing="1"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содержание и объем обрабатываемых персональных данных соответствуют заявленным целям их обработки. Обрабатываемые персональные данные не являются избыточными по отношению к заявленным целям их обработки;</w:t>
      </w:r>
    </w:p>
    <w:p w:rsidR="000E0E36" w:rsidRPr="000E0E36" w:rsidRDefault="000E0E36" w:rsidP="000E0E36">
      <w:pPr>
        <w:numPr>
          <w:ilvl w:val="0"/>
          <w:numId w:val="2"/>
        </w:numPr>
        <w:shd w:val="clear" w:color="auto" w:fill="FFFFFF"/>
        <w:spacing w:before="100" w:beforeAutospacing="1" w:after="100" w:afterAutospacing="1"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обработка персональных данных носит прозрачный характер. Субъекту персональных данных может предоставляться соответствующая информация, касающаяся обработки его персональных данных;</w:t>
      </w:r>
    </w:p>
    <w:p w:rsidR="000E0E36" w:rsidRPr="000E0E36" w:rsidRDefault="000E0E36" w:rsidP="000E0E36">
      <w:pPr>
        <w:numPr>
          <w:ilvl w:val="0"/>
          <w:numId w:val="2"/>
        </w:numPr>
        <w:shd w:val="clear" w:color="auto" w:fill="FFFFFF"/>
        <w:spacing w:before="100" w:beforeAutospacing="1" w:after="100" w:afterAutospacing="1"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оператор принимает меры по обеспечению достоверности обрабатываемых им персональных данных, при необходимости обновляет их;</w:t>
      </w:r>
    </w:p>
    <w:p w:rsidR="000E0E36" w:rsidRPr="000E0E36" w:rsidRDefault="000E0E36" w:rsidP="000E0E36">
      <w:pPr>
        <w:numPr>
          <w:ilvl w:val="0"/>
          <w:numId w:val="2"/>
        </w:numPr>
        <w:shd w:val="clear" w:color="auto" w:fill="FFFFFF"/>
        <w:spacing w:before="100" w:beforeAutospacing="1" w:after="100" w:afterAutospacing="1"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хранение персональных данных осуществляется в форме, позволяющей идентифицировать субъекта персональных данных, не дольше, чем этого требуют заявленные цели обработки персональных данных.</w:t>
      </w:r>
    </w:p>
    <w:p w:rsidR="000E0E36" w:rsidRPr="000E0E36" w:rsidRDefault="000E0E36" w:rsidP="000E0E36">
      <w:pPr>
        <w:shd w:val="clear" w:color="auto" w:fill="FFFFFF"/>
        <w:spacing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lastRenderedPageBreak/>
        <w:t>3.3. Персональные данные обрабатываются в целях:</w:t>
      </w:r>
      <w:r w:rsidRPr="000E0E36">
        <w:rPr>
          <w:rFonts w:ascii="Times New Roman" w:eastAsia="Times New Roman" w:hAnsi="Times New Roman" w:cs="Times New Roman"/>
          <w:color w:val="000000"/>
          <w:sz w:val="30"/>
          <w:szCs w:val="30"/>
          <w:lang w:eastAsia="ru-RU"/>
        </w:rPr>
        <w:br/>
      </w:r>
    </w:p>
    <w:p w:rsidR="000E0E36" w:rsidRPr="000E0E36" w:rsidRDefault="000E0E36" w:rsidP="000E0E36">
      <w:pPr>
        <w:numPr>
          <w:ilvl w:val="0"/>
          <w:numId w:val="3"/>
        </w:numPr>
        <w:shd w:val="clear" w:color="auto" w:fill="FFFFFF"/>
        <w:spacing w:before="100" w:beforeAutospacing="1" w:after="100" w:afterAutospacing="1"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обеспечения соблюдения Конституции, законодательных и иных НПА Республики Беларусь;</w:t>
      </w:r>
    </w:p>
    <w:p w:rsidR="000E0E36" w:rsidRPr="000E0E36" w:rsidRDefault="000E0E36" w:rsidP="000E0E36">
      <w:pPr>
        <w:numPr>
          <w:ilvl w:val="0"/>
          <w:numId w:val="3"/>
        </w:numPr>
        <w:shd w:val="clear" w:color="auto" w:fill="FFFFFF"/>
        <w:spacing w:before="100" w:beforeAutospacing="1" w:after="100" w:afterAutospacing="1"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 xml:space="preserve">осуществления финансово-хозяйственной деятельности </w:t>
      </w:r>
      <w:r>
        <w:rPr>
          <w:rFonts w:ascii="Times New Roman" w:eastAsia="Times New Roman" w:hAnsi="Times New Roman" w:cs="Times New Roman"/>
          <w:color w:val="000000"/>
          <w:sz w:val="30"/>
          <w:szCs w:val="30"/>
          <w:lang w:eastAsia="ru-RU"/>
        </w:rPr>
        <w:t>ООО «СВОИ ЛТД»</w:t>
      </w:r>
      <w:r w:rsidRPr="000E0E36">
        <w:rPr>
          <w:rFonts w:ascii="Times New Roman" w:eastAsia="Times New Roman" w:hAnsi="Times New Roman" w:cs="Times New Roman"/>
          <w:color w:val="000000"/>
          <w:sz w:val="30"/>
          <w:szCs w:val="30"/>
          <w:lang w:eastAsia="ru-RU"/>
        </w:rPr>
        <w:t>, в том числе оказание услуг субъекту персональных данных.</w:t>
      </w:r>
    </w:p>
    <w:p w:rsidR="000E0E36" w:rsidRPr="000E0E36" w:rsidRDefault="000E0E36" w:rsidP="000E0E36">
      <w:pPr>
        <w:numPr>
          <w:ilvl w:val="0"/>
          <w:numId w:val="3"/>
        </w:numPr>
        <w:shd w:val="clear" w:color="auto" w:fill="FFFFFF"/>
        <w:spacing w:before="100" w:beforeAutospacing="1" w:after="100" w:afterAutospacing="1"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регистрации и обслуживания субъекта персональных данных на сайте оператора;</w:t>
      </w:r>
    </w:p>
    <w:p w:rsidR="000E0E36" w:rsidRPr="000E0E36" w:rsidRDefault="000E0E36" w:rsidP="000E0E36">
      <w:pPr>
        <w:numPr>
          <w:ilvl w:val="0"/>
          <w:numId w:val="3"/>
        </w:numPr>
        <w:shd w:val="clear" w:color="auto" w:fill="FFFFFF"/>
        <w:spacing w:before="100" w:beforeAutospacing="1" w:after="100" w:afterAutospacing="1"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сохранения в CRM-системе оператора;</w:t>
      </w:r>
    </w:p>
    <w:p w:rsidR="000E0E36" w:rsidRPr="000E0E36" w:rsidRDefault="000E0E36" w:rsidP="000E0E36">
      <w:pPr>
        <w:numPr>
          <w:ilvl w:val="0"/>
          <w:numId w:val="3"/>
        </w:numPr>
        <w:shd w:val="clear" w:color="auto" w:fill="FFFFFF"/>
        <w:spacing w:before="100" w:beforeAutospacing="1" w:after="100" w:afterAutospacing="1"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осуществления коммуникаций с субъектами персональных данных, в том числе рассмотрение обращений и запросов;</w:t>
      </w:r>
    </w:p>
    <w:p w:rsidR="000E0E36" w:rsidRPr="000E0E36" w:rsidRDefault="000E0E36" w:rsidP="000E0E36">
      <w:pPr>
        <w:numPr>
          <w:ilvl w:val="0"/>
          <w:numId w:val="3"/>
        </w:numPr>
        <w:shd w:val="clear" w:color="auto" w:fill="FFFFFF"/>
        <w:spacing w:before="100" w:beforeAutospacing="1" w:after="100" w:afterAutospacing="1"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проведения оператором рекламных акций, конкурсов, иных мероприятий с участием субъектов персональных данных для продвижения услуг;</w:t>
      </w:r>
    </w:p>
    <w:p w:rsidR="000E0E36" w:rsidRPr="000E0E36" w:rsidRDefault="000E0E36" w:rsidP="000E0E36">
      <w:pPr>
        <w:numPr>
          <w:ilvl w:val="0"/>
          <w:numId w:val="3"/>
        </w:numPr>
        <w:shd w:val="clear" w:color="auto" w:fill="FFFFFF"/>
        <w:spacing w:before="100" w:beforeAutospacing="1" w:after="100" w:afterAutospacing="1"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 xml:space="preserve">получения от оператора рекламных материалов, информации и запросов, уведомлений, касающихся использования сайта, оказания услуг, посредством телефонной связи, SMS-сообщений, </w:t>
      </w:r>
      <w:proofErr w:type="spellStart"/>
      <w:r w:rsidRPr="000E0E36">
        <w:rPr>
          <w:rFonts w:ascii="Times New Roman" w:eastAsia="Times New Roman" w:hAnsi="Times New Roman" w:cs="Times New Roman"/>
          <w:color w:val="000000"/>
          <w:sz w:val="30"/>
          <w:szCs w:val="30"/>
          <w:lang w:eastAsia="ru-RU"/>
        </w:rPr>
        <w:t>push</w:t>
      </w:r>
      <w:proofErr w:type="spellEnd"/>
      <w:r w:rsidRPr="000E0E36">
        <w:rPr>
          <w:rFonts w:ascii="Times New Roman" w:eastAsia="Times New Roman" w:hAnsi="Times New Roman" w:cs="Times New Roman"/>
          <w:color w:val="000000"/>
          <w:sz w:val="30"/>
          <w:szCs w:val="30"/>
          <w:lang w:eastAsia="ru-RU"/>
        </w:rPr>
        <w:t xml:space="preserve">-уведомлений, электронной почты, сообщений, направляемых посредством мессенджера </w:t>
      </w:r>
      <w:proofErr w:type="spellStart"/>
      <w:r w:rsidRPr="000E0E36">
        <w:rPr>
          <w:rFonts w:ascii="Times New Roman" w:eastAsia="Times New Roman" w:hAnsi="Times New Roman" w:cs="Times New Roman"/>
          <w:color w:val="000000"/>
          <w:sz w:val="30"/>
          <w:szCs w:val="30"/>
          <w:lang w:eastAsia="ru-RU"/>
        </w:rPr>
        <w:t>Viber</w:t>
      </w:r>
      <w:proofErr w:type="spellEnd"/>
      <w:r w:rsidRPr="000E0E36">
        <w:rPr>
          <w:rFonts w:ascii="Times New Roman" w:eastAsia="Times New Roman" w:hAnsi="Times New Roman" w:cs="Times New Roman"/>
          <w:color w:val="000000"/>
          <w:sz w:val="30"/>
          <w:szCs w:val="30"/>
          <w:lang w:eastAsia="ru-RU"/>
        </w:rPr>
        <w:t>.</w:t>
      </w:r>
    </w:p>
    <w:p w:rsidR="000E0E36" w:rsidRPr="000E0E36" w:rsidRDefault="000E0E36" w:rsidP="000E0E36">
      <w:pPr>
        <w:numPr>
          <w:ilvl w:val="0"/>
          <w:numId w:val="3"/>
        </w:numPr>
        <w:shd w:val="clear" w:color="auto" w:fill="FFFFFF"/>
        <w:spacing w:before="100" w:beforeAutospacing="1" w:after="100" w:afterAutospacing="1"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предоставления клиенту эффективной клиентской и технической поддержки при возникновении проблем, связанных с использованием сайта.</w:t>
      </w:r>
    </w:p>
    <w:p w:rsidR="000E0E36" w:rsidRPr="000E0E36" w:rsidRDefault="000E0E36" w:rsidP="000E0E36">
      <w:pPr>
        <w:numPr>
          <w:ilvl w:val="0"/>
          <w:numId w:val="3"/>
        </w:numPr>
        <w:shd w:val="clear" w:color="auto" w:fill="FFFFFF"/>
        <w:spacing w:before="100" w:beforeAutospacing="1" w:after="100" w:afterAutospacing="1"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 xml:space="preserve">осуществления функций, полномочий и обязанностей, возложенных законодательством Республики Беларусь на </w:t>
      </w:r>
      <w:r>
        <w:rPr>
          <w:rFonts w:ascii="Times New Roman" w:eastAsia="Times New Roman" w:hAnsi="Times New Roman" w:cs="Times New Roman"/>
          <w:color w:val="000000"/>
          <w:sz w:val="30"/>
          <w:szCs w:val="30"/>
          <w:lang w:eastAsia="ru-RU"/>
        </w:rPr>
        <w:t>ООО «СВОИ ЛТД»</w:t>
      </w:r>
      <w:r w:rsidRPr="000E0E36">
        <w:rPr>
          <w:rFonts w:ascii="Times New Roman" w:eastAsia="Times New Roman" w:hAnsi="Times New Roman" w:cs="Times New Roman"/>
          <w:color w:val="000000"/>
          <w:sz w:val="30"/>
          <w:szCs w:val="30"/>
          <w:lang w:eastAsia="ru-RU"/>
        </w:rPr>
        <w:t>, в том числе по предоставлению персональных данных в органы государственной власти, в Фонд социальной защиты населения Министерства труда и социальной защиты Республики Беларусь, а также в иные госорганы, исполнение обязанности налогового агента;</w:t>
      </w:r>
    </w:p>
    <w:p w:rsidR="000E0E36" w:rsidRPr="000E0E36" w:rsidRDefault="000E0E36" w:rsidP="000E0E36">
      <w:pPr>
        <w:numPr>
          <w:ilvl w:val="0"/>
          <w:numId w:val="3"/>
        </w:numPr>
        <w:shd w:val="clear" w:color="auto" w:fill="FFFFFF"/>
        <w:spacing w:before="100" w:beforeAutospacing="1" w:after="100" w:afterAutospacing="1"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 xml:space="preserve">регулирования трудовых отношений с работниками </w:t>
      </w:r>
      <w:r>
        <w:rPr>
          <w:rFonts w:ascii="Times New Roman" w:eastAsia="Times New Roman" w:hAnsi="Times New Roman" w:cs="Times New Roman"/>
          <w:color w:val="000000"/>
          <w:sz w:val="30"/>
          <w:szCs w:val="30"/>
          <w:lang w:eastAsia="ru-RU"/>
        </w:rPr>
        <w:t>ООО «СВОИ ЛТД»</w:t>
      </w:r>
      <w:r w:rsidRPr="000E0E36">
        <w:rPr>
          <w:rFonts w:ascii="Times New Roman" w:eastAsia="Times New Roman" w:hAnsi="Times New Roman" w:cs="Times New Roman"/>
          <w:color w:val="000000"/>
          <w:sz w:val="30"/>
          <w:szCs w:val="30"/>
          <w:lang w:eastAsia="ru-RU"/>
        </w:rPr>
        <w:t xml:space="preserve"> (содействие в трудоустройстве, обучение и продвижение, обеспечение личной безопасности, контроль количества и качества выполняемой работы, обеспечение сохранности </w:t>
      </w:r>
      <w:r w:rsidRPr="000E0E36">
        <w:rPr>
          <w:rFonts w:ascii="Times New Roman" w:eastAsia="Times New Roman" w:hAnsi="Times New Roman" w:cs="Times New Roman"/>
          <w:color w:val="000000"/>
          <w:sz w:val="30"/>
          <w:szCs w:val="30"/>
          <w:lang w:eastAsia="ru-RU"/>
        </w:rPr>
        <w:lastRenderedPageBreak/>
        <w:t>имущества, ведение кадрового, бухгалтерского, налогового и воинского учетов, рассмотрение возможности трудоустройства кандидатов, ведения кадрового резерва, проверка кандидатов (в том числе их квалификации и опыта работы);</w:t>
      </w:r>
    </w:p>
    <w:p w:rsidR="000E0E36" w:rsidRPr="000E0E36" w:rsidRDefault="000E0E36" w:rsidP="000E0E36">
      <w:pPr>
        <w:numPr>
          <w:ilvl w:val="0"/>
          <w:numId w:val="3"/>
        </w:numPr>
        <w:shd w:val="clear" w:color="auto" w:fill="FFFFFF"/>
        <w:spacing w:before="100" w:beforeAutospacing="1" w:after="100" w:afterAutospacing="1"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защиты жизни, здоровья или иных жизненно важных интересов субъектов персональных данных;</w:t>
      </w:r>
    </w:p>
    <w:p w:rsidR="000E0E36" w:rsidRPr="000E0E36" w:rsidRDefault="000E0E36" w:rsidP="000E0E36">
      <w:pPr>
        <w:numPr>
          <w:ilvl w:val="0"/>
          <w:numId w:val="3"/>
        </w:numPr>
        <w:shd w:val="clear" w:color="auto" w:fill="FFFFFF"/>
        <w:spacing w:before="100" w:beforeAutospacing="1" w:after="100" w:afterAutospacing="1"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осуществления преддоговорной работы, подготовки проектов договоров, заключения, исполнения и прекращения договоров с контрагентами (осуществления гражданско-правовых отношений);</w:t>
      </w:r>
    </w:p>
    <w:p w:rsidR="000E0E36" w:rsidRPr="000E0E36" w:rsidRDefault="000E0E36" w:rsidP="000E0E36">
      <w:pPr>
        <w:numPr>
          <w:ilvl w:val="0"/>
          <w:numId w:val="3"/>
        </w:numPr>
        <w:shd w:val="clear" w:color="auto" w:fill="FFFFFF"/>
        <w:spacing w:before="100" w:beforeAutospacing="1" w:after="100" w:afterAutospacing="1"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использование в процессе сотрудничества с организациями и индивидуальными предпринимателями;</w:t>
      </w:r>
    </w:p>
    <w:p w:rsidR="000E0E36" w:rsidRPr="000E0E36" w:rsidRDefault="000E0E36" w:rsidP="000E0E36">
      <w:pPr>
        <w:numPr>
          <w:ilvl w:val="0"/>
          <w:numId w:val="3"/>
        </w:numPr>
        <w:shd w:val="clear" w:color="auto" w:fill="FFFFFF"/>
        <w:spacing w:before="100" w:beforeAutospacing="1" w:after="100" w:afterAutospacing="1"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исполнения судебных актов, актов других органов или должностных лиц, подлежащих исполнению в соответствии с законодательством Республики Беларусь об исполнительном производстве;</w:t>
      </w:r>
    </w:p>
    <w:p w:rsidR="000E0E36" w:rsidRPr="000E0E36" w:rsidRDefault="000E0E36" w:rsidP="000E0E36">
      <w:pPr>
        <w:shd w:val="clear" w:color="auto" w:fill="FFFFFF"/>
        <w:spacing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3.4. Персональные данные обрабатываются исключительно для достижения одной или нескольких указанных законных целей. Если персональные данные были собраны и обрабатываются для достижения определенной цели, для использования этих данных в других целях необходимо поставить в известность субъекта персональных данных и в случае необходимости получить новое согласие на обработку.</w:t>
      </w:r>
      <w:r w:rsidRPr="000E0E36">
        <w:rPr>
          <w:rFonts w:ascii="Times New Roman" w:eastAsia="Times New Roman" w:hAnsi="Times New Roman" w:cs="Times New Roman"/>
          <w:color w:val="000000"/>
          <w:sz w:val="30"/>
          <w:szCs w:val="30"/>
          <w:lang w:eastAsia="ru-RU"/>
        </w:rPr>
        <w:br/>
        <w:t xml:space="preserve">3.5. </w:t>
      </w:r>
      <w:r>
        <w:rPr>
          <w:rFonts w:ascii="Times New Roman" w:eastAsia="Times New Roman" w:hAnsi="Times New Roman" w:cs="Times New Roman"/>
          <w:color w:val="000000"/>
          <w:sz w:val="30"/>
          <w:szCs w:val="30"/>
          <w:lang w:eastAsia="ru-RU"/>
        </w:rPr>
        <w:t>ООО «СВОИ ЛТД»</w:t>
      </w:r>
      <w:r w:rsidRPr="000E0E36">
        <w:rPr>
          <w:rFonts w:ascii="Times New Roman" w:eastAsia="Times New Roman" w:hAnsi="Times New Roman" w:cs="Times New Roman"/>
          <w:color w:val="000000"/>
          <w:sz w:val="30"/>
          <w:szCs w:val="30"/>
          <w:lang w:eastAsia="ru-RU"/>
        </w:rPr>
        <w:t xml:space="preserve"> обрабатываются общедоступные персональные данные (фамилия, имя, отчество, номер телефона, адрес электронной почты, идентификационный номер, данные о месте регистрации, иные общедоступные персональные данные, необходимые для оказания услуг), в соответствии с законодательством Республики Беларусь и ЛПА </w:t>
      </w:r>
      <w:r>
        <w:rPr>
          <w:rFonts w:ascii="Times New Roman" w:eastAsia="Times New Roman" w:hAnsi="Times New Roman" w:cs="Times New Roman"/>
          <w:color w:val="000000"/>
          <w:sz w:val="30"/>
          <w:szCs w:val="30"/>
          <w:lang w:eastAsia="ru-RU"/>
        </w:rPr>
        <w:t>ООО «СВОИ ЛТД»</w:t>
      </w:r>
      <w:r w:rsidRPr="000E0E36">
        <w:rPr>
          <w:rFonts w:ascii="Times New Roman" w:eastAsia="Times New Roman" w:hAnsi="Times New Roman" w:cs="Times New Roman"/>
          <w:color w:val="000000"/>
          <w:sz w:val="30"/>
          <w:szCs w:val="30"/>
          <w:lang w:eastAsia="ru-RU"/>
        </w:rPr>
        <w:t xml:space="preserve"> с учетом целей обработки персональных данных, указанных в настоящей Политике. Фамилия, имя, отчество и идентификационный номер обрабатываются для идентификации клиента, контактный номер телефона и адрес электронной почты для коммуникаций с субъектами персональных данных, данные о месте регистрации для ведения бухгалтерского учета и взыскания задолженности за оказанные услуги, в случае необходимости. </w:t>
      </w:r>
      <w:r>
        <w:rPr>
          <w:rFonts w:ascii="Times New Roman" w:eastAsia="Times New Roman" w:hAnsi="Times New Roman" w:cs="Times New Roman"/>
          <w:color w:val="000000"/>
          <w:sz w:val="30"/>
          <w:szCs w:val="30"/>
          <w:lang w:eastAsia="ru-RU"/>
        </w:rPr>
        <w:t>ООО «СВОИ ЛТД»</w:t>
      </w:r>
      <w:r w:rsidRPr="000E0E36">
        <w:rPr>
          <w:rFonts w:ascii="Times New Roman" w:eastAsia="Times New Roman" w:hAnsi="Times New Roman" w:cs="Times New Roman"/>
          <w:color w:val="000000"/>
          <w:sz w:val="30"/>
          <w:szCs w:val="30"/>
          <w:lang w:eastAsia="ru-RU"/>
        </w:rPr>
        <w:t xml:space="preserve"> не обрабатываются специальные, генетические и </w:t>
      </w:r>
      <w:r w:rsidRPr="000E0E36">
        <w:rPr>
          <w:rFonts w:ascii="Times New Roman" w:eastAsia="Times New Roman" w:hAnsi="Times New Roman" w:cs="Times New Roman"/>
          <w:color w:val="000000"/>
          <w:sz w:val="30"/>
          <w:szCs w:val="30"/>
          <w:lang w:eastAsia="ru-RU"/>
        </w:rPr>
        <w:lastRenderedPageBreak/>
        <w:t>биометрические персональные данные.</w:t>
      </w:r>
      <w:r w:rsidRPr="000E0E36">
        <w:rPr>
          <w:rFonts w:ascii="Times New Roman" w:eastAsia="Times New Roman" w:hAnsi="Times New Roman" w:cs="Times New Roman"/>
          <w:color w:val="000000"/>
          <w:sz w:val="30"/>
          <w:szCs w:val="30"/>
          <w:lang w:eastAsia="ru-RU"/>
        </w:rPr>
        <w:br/>
        <w:t>3.6. Срок, на который дается согласие: 5 лет.</w:t>
      </w:r>
      <w:r w:rsidRPr="000E0E36">
        <w:rPr>
          <w:rFonts w:ascii="Times New Roman" w:eastAsia="Times New Roman" w:hAnsi="Times New Roman" w:cs="Times New Roman"/>
          <w:color w:val="000000"/>
          <w:sz w:val="30"/>
          <w:szCs w:val="30"/>
          <w:lang w:eastAsia="ru-RU"/>
        </w:rPr>
        <w:br/>
        <w:t>3.7. Для достижения целей обработки общедоступные персональные данные могут передаваться иностранным юридическим лицам в установленном порядке. Предоставляя свое согласие, субъект персональных данных осознает риски, связанные с трансграничной передачей персональных данных (возможность утечки, взлома серверов оператора).</w:t>
      </w:r>
      <w:r w:rsidRPr="000E0E36">
        <w:rPr>
          <w:rFonts w:ascii="Times New Roman" w:eastAsia="Times New Roman" w:hAnsi="Times New Roman" w:cs="Times New Roman"/>
          <w:color w:val="000000"/>
          <w:sz w:val="30"/>
          <w:szCs w:val="30"/>
          <w:lang w:eastAsia="ru-RU"/>
        </w:rPr>
        <w:br/>
        <w:t>3.8. Обработка персональных данных осуществляется после получения согласия субъекта персональных данных на обработку персональных данных в целях, указанных в настоящей Политике, за исключением случаев, предусмотренных ст. 6 Закона № 99-З и иными законодательными актами, когда такое согласие не требуется.</w:t>
      </w:r>
      <w:r w:rsidRPr="000E0E36">
        <w:rPr>
          <w:rFonts w:ascii="Times New Roman" w:eastAsia="Times New Roman" w:hAnsi="Times New Roman" w:cs="Times New Roman"/>
          <w:color w:val="000000"/>
          <w:sz w:val="30"/>
          <w:szCs w:val="30"/>
          <w:lang w:eastAsia="ru-RU"/>
        </w:rPr>
        <w:br/>
        <w:t>3.9. Отказ в предоставлении согласия на обработку персональных данных влечет невозможность обрабатывать персональные данные, что может повлечь прекращение договорных отношений.</w:t>
      </w:r>
      <w:r w:rsidRPr="000E0E36">
        <w:rPr>
          <w:rFonts w:ascii="Times New Roman" w:eastAsia="Times New Roman" w:hAnsi="Times New Roman" w:cs="Times New Roman"/>
          <w:color w:val="000000"/>
          <w:sz w:val="30"/>
          <w:szCs w:val="30"/>
          <w:lang w:eastAsia="ru-RU"/>
        </w:rPr>
        <w:br/>
        <w:t>3.10.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r w:rsidRPr="000E0E36">
        <w:rPr>
          <w:rFonts w:ascii="Times New Roman" w:eastAsia="Times New Roman" w:hAnsi="Times New Roman" w:cs="Times New Roman"/>
          <w:color w:val="000000"/>
          <w:sz w:val="30"/>
          <w:szCs w:val="30"/>
          <w:lang w:eastAsia="ru-RU"/>
        </w:rPr>
        <w:br/>
        <w:t xml:space="preserve">3.11. Обработка специальных персональных данных, касающихся расовой либо национальной принадлежности, политических взглядов, членства в профессиональных союзах, религиозных или других убеждений, здоровья или интимной жизни, привлечения к административной или уголовной ответственности, а также генетических персональных данных, </w:t>
      </w:r>
      <w:r>
        <w:rPr>
          <w:rFonts w:ascii="Times New Roman" w:eastAsia="Times New Roman" w:hAnsi="Times New Roman" w:cs="Times New Roman"/>
          <w:color w:val="000000"/>
          <w:sz w:val="30"/>
          <w:szCs w:val="30"/>
          <w:lang w:eastAsia="ru-RU"/>
        </w:rPr>
        <w:t>ООО «СВОИ ЛТД»</w:t>
      </w:r>
      <w:r w:rsidRPr="000E0E36">
        <w:rPr>
          <w:rFonts w:ascii="Times New Roman" w:eastAsia="Times New Roman" w:hAnsi="Times New Roman" w:cs="Times New Roman"/>
          <w:color w:val="000000"/>
          <w:sz w:val="30"/>
          <w:szCs w:val="30"/>
          <w:lang w:eastAsia="ru-RU"/>
        </w:rPr>
        <w:t xml:space="preserve"> не осуществляется.</w:t>
      </w:r>
      <w:r w:rsidRPr="000E0E36">
        <w:rPr>
          <w:rFonts w:ascii="Times New Roman" w:eastAsia="Times New Roman" w:hAnsi="Times New Roman" w:cs="Times New Roman"/>
          <w:color w:val="000000"/>
          <w:sz w:val="30"/>
          <w:szCs w:val="30"/>
          <w:lang w:eastAsia="ru-RU"/>
        </w:rPr>
        <w:br/>
        <w:t xml:space="preserve">3.12. С целью обеспечения безопасности клиентов и сотрудников </w:t>
      </w:r>
      <w:r>
        <w:rPr>
          <w:rFonts w:ascii="Times New Roman" w:eastAsia="Times New Roman" w:hAnsi="Times New Roman" w:cs="Times New Roman"/>
          <w:color w:val="000000"/>
          <w:sz w:val="30"/>
          <w:szCs w:val="30"/>
          <w:lang w:eastAsia="ru-RU"/>
        </w:rPr>
        <w:t>ООО «СВОИ ЛТД»</w:t>
      </w:r>
      <w:r w:rsidRPr="000E0E36">
        <w:rPr>
          <w:rFonts w:ascii="Times New Roman" w:eastAsia="Times New Roman" w:hAnsi="Times New Roman" w:cs="Times New Roman"/>
          <w:color w:val="000000"/>
          <w:sz w:val="30"/>
          <w:szCs w:val="30"/>
          <w:lang w:eastAsia="ru-RU"/>
        </w:rPr>
        <w:t>, а также разрешения нестандартных ситуаций, помещение фитнес-</w:t>
      </w:r>
      <w:r>
        <w:rPr>
          <w:rFonts w:ascii="Times New Roman" w:eastAsia="Times New Roman" w:hAnsi="Times New Roman" w:cs="Times New Roman"/>
          <w:color w:val="000000"/>
          <w:sz w:val="30"/>
          <w:szCs w:val="30"/>
          <w:lang w:eastAsia="ru-RU"/>
        </w:rPr>
        <w:t>клуба</w:t>
      </w:r>
      <w:r w:rsidRPr="000E0E36">
        <w:rPr>
          <w:rFonts w:ascii="Times New Roman" w:eastAsia="Times New Roman" w:hAnsi="Times New Roman" w:cs="Times New Roman"/>
          <w:color w:val="000000"/>
          <w:sz w:val="30"/>
          <w:szCs w:val="30"/>
          <w:lang w:eastAsia="ru-RU"/>
        </w:rPr>
        <w:t xml:space="preserve"> оборудовано камерами видеонаблюдения, производящими аудио и видео записи. </w:t>
      </w:r>
      <w:r w:rsidRPr="000E0E36">
        <w:rPr>
          <w:rFonts w:ascii="Times New Roman" w:eastAsia="Times New Roman" w:hAnsi="Times New Roman" w:cs="Times New Roman"/>
          <w:color w:val="000000"/>
          <w:sz w:val="30"/>
          <w:szCs w:val="30"/>
          <w:lang w:eastAsia="ru-RU"/>
        </w:rPr>
        <w:br/>
      </w:r>
      <w:r w:rsidRPr="000E0E36">
        <w:rPr>
          <w:rFonts w:ascii="Times New Roman" w:eastAsia="Times New Roman" w:hAnsi="Times New Roman" w:cs="Times New Roman"/>
          <w:color w:val="000000"/>
          <w:sz w:val="30"/>
          <w:szCs w:val="30"/>
          <w:lang w:eastAsia="ru-RU"/>
        </w:rPr>
        <w:br/>
        <w:t xml:space="preserve">4. ФУНКЦИИ </w:t>
      </w:r>
      <w:r>
        <w:rPr>
          <w:rFonts w:ascii="Times New Roman" w:eastAsia="Times New Roman" w:hAnsi="Times New Roman" w:cs="Times New Roman"/>
          <w:color w:val="000000"/>
          <w:sz w:val="30"/>
          <w:szCs w:val="30"/>
          <w:lang w:eastAsia="ru-RU"/>
        </w:rPr>
        <w:t>ООО «СВОИ ЛТД»</w:t>
      </w:r>
      <w:r w:rsidRPr="000E0E36">
        <w:rPr>
          <w:rFonts w:ascii="Times New Roman" w:eastAsia="Times New Roman" w:hAnsi="Times New Roman" w:cs="Times New Roman"/>
          <w:color w:val="000000"/>
          <w:sz w:val="30"/>
          <w:szCs w:val="30"/>
          <w:lang w:eastAsia="ru-RU"/>
        </w:rPr>
        <w:t xml:space="preserve"> ПРИ ОСУЩЕСТВЛЕНИИ ОБРАБОТКИ ПЕРСОНАЛЬНЫХ ДАННЫХ</w:t>
      </w:r>
      <w:r w:rsidRPr="000E0E36">
        <w:rPr>
          <w:rFonts w:ascii="Times New Roman" w:eastAsia="Times New Roman" w:hAnsi="Times New Roman" w:cs="Times New Roman"/>
          <w:color w:val="000000"/>
          <w:sz w:val="30"/>
          <w:szCs w:val="30"/>
          <w:lang w:eastAsia="ru-RU"/>
        </w:rPr>
        <w:br/>
      </w:r>
      <w:r w:rsidRPr="000E0E36">
        <w:rPr>
          <w:rFonts w:ascii="Times New Roman" w:eastAsia="Times New Roman" w:hAnsi="Times New Roman" w:cs="Times New Roman"/>
          <w:color w:val="000000"/>
          <w:sz w:val="30"/>
          <w:szCs w:val="30"/>
          <w:lang w:eastAsia="ru-RU"/>
        </w:rPr>
        <w:lastRenderedPageBreak/>
        <w:br/>
      </w:r>
      <w:r>
        <w:rPr>
          <w:rFonts w:ascii="Times New Roman" w:eastAsia="Times New Roman" w:hAnsi="Times New Roman" w:cs="Times New Roman"/>
          <w:color w:val="000000"/>
          <w:sz w:val="30"/>
          <w:szCs w:val="30"/>
          <w:lang w:eastAsia="ru-RU"/>
        </w:rPr>
        <w:t>ООО «СВОИ ЛТД»</w:t>
      </w:r>
      <w:r w:rsidRPr="000E0E36">
        <w:rPr>
          <w:rFonts w:ascii="Times New Roman" w:eastAsia="Times New Roman" w:hAnsi="Times New Roman" w:cs="Times New Roman"/>
          <w:color w:val="000000"/>
          <w:sz w:val="30"/>
          <w:szCs w:val="30"/>
          <w:lang w:eastAsia="ru-RU"/>
        </w:rPr>
        <w:t xml:space="preserve"> при осуществлении обработки персональных данных:</w:t>
      </w:r>
      <w:r w:rsidRPr="000E0E36">
        <w:rPr>
          <w:rFonts w:ascii="Times New Roman" w:eastAsia="Times New Roman" w:hAnsi="Times New Roman" w:cs="Times New Roman"/>
          <w:color w:val="000000"/>
          <w:sz w:val="30"/>
          <w:szCs w:val="30"/>
          <w:lang w:eastAsia="ru-RU"/>
        </w:rPr>
        <w:br/>
        <w:t>4.1. Принимает меры, необходимые и достаточные для обеспечения выполнения требований законодательства Республики Беларусь в области персональных данных.</w:t>
      </w:r>
      <w:r w:rsidRPr="000E0E36">
        <w:rPr>
          <w:rFonts w:ascii="Times New Roman" w:eastAsia="Times New Roman" w:hAnsi="Times New Roman" w:cs="Times New Roman"/>
          <w:color w:val="000000"/>
          <w:sz w:val="30"/>
          <w:szCs w:val="30"/>
          <w:lang w:eastAsia="ru-RU"/>
        </w:rPr>
        <w:br/>
        <w:t>4.2. Принимает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Pr="000E0E36">
        <w:rPr>
          <w:rFonts w:ascii="Times New Roman" w:eastAsia="Times New Roman" w:hAnsi="Times New Roman" w:cs="Times New Roman"/>
          <w:color w:val="000000"/>
          <w:sz w:val="30"/>
          <w:szCs w:val="30"/>
          <w:lang w:eastAsia="ru-RU"/>
        </w:rPr>
        <w:br/>
        <w:t>4.3. Издает ЛПА, определяющие политику и вопросы обработки и защиты персональных данных.</w:t>
      </w:r>
      <w:r w:rsidRPr="000E0E36">
        <w:rPr>
          <w:rFonts w:ascii="Times New Roman" w:eastAsia="Times New Roman" w:hAnsi="Times New Roman" w:cs="Times New Roman"/>
          <w:color w:val="000000"/>
          <w:sz w:val="30"/>
          <w:szCs w:val="30"/>
          <w:lang w:eastAsia="ru-RU"/>
        </w:rPr>
        <w:br/>
        <w:t xml:space="preserve">4.4. Осуществляет ознакомление работника, непосредственно осуществляющего обработку персональных данных, с положениями законодательства Республики Беларусь, в том числе Законом Республики Беларусь «О защите персональных данных» и ЛПА </w:t>
      </w:r>
      <w:r>
        <w:rPr>
          <w:rFonts w:ascii="Times New Roman" w:eastAsia="Times New Roman" w:hAnsi="Times New Roman" w:cs="Times New Roman"/>
          <w:color w:val="000000"/>
          <w:sz w:val="30"/>
          <w:szCs w:val="30"/>
          <w:lang w:eastAsia="ru-RU"/>
        </w:rPr>
        <w:t>ООО «СВОИ ЛТД»</w:t>
      </w:r>
      <w:r w:rsidRPr="000E0E36">
        <w:rPr>
          <w:rFonts w:ascii="Times New Roman" w:eastAsia="Times New Roman" w:hAnsi="Times New Roman" w:cs="Times New Roman"/>
          <w:color w:val="000000"/>
          <w:sz w:val="30"/>
          <w:szCs w:val="30"/>
          <w:lang w:eastAsia="ru-RU"/>
        </w:rPr>
        <w:t xml:space="preserve"> в области персональных данных, в том числе требованиями к защите персональных данных.</w:t>
      </w:r>
      <w:r w:rsidRPr="000E0E36">
        <w:rPr>
          <w:rFonts w:ascii="Times New Roman" w:eastAsia="Times New Roman" w:hAnsi="Times New Roman" w:cs="Times New Roman"/>
          <w:color w:val="000000"/>
          <w:sz w:val="30"/>
          <w:szCs w:val="30"/>
          <w:lang w:eastAsia="ru-RU"/>
        </w:rPr>
        <w:br/>
        <w:t>4.5. Публикует или иным образом обеспечивает неограниченный доступ к настоящей Политике.</w:t>
      </w:r>
      <w:r w:rsidRPr="000E0E36">
        <w:rPr>
          <w:rFonts w:ascii="Times New Roman" w:eastAsia="Times New Roman" w:hAnsi="Times New Roman" w:cs="Times New Roman"/>
          <w:color w:val="000000"/>
          <w:sz w:val="30"/>
          <w:szCs w:val="30"/>
          <w:lang w:eastAsia="ru-RU"/>
        </w:rPr>
        <w:br/>
        <w:t>4.6. Сообщает в установленном порядке субъектам персональных данных или их представителям информацию о наличии персональных данных, относящихся к соответствующим субъектам, предоставляет возможность ознакомления с этими персональными данными при обращении и (или) поступлении запросов указанных субъектов персональных данных или их представителей, если иное не установлено законодательством Республики Беларусь.</w:t>
      </w:r>
      <w:r w:rsidRPr="000E0E36">
        <w:rPr>
          <w:rFonts w:ascii="Times New Roman" w:eastAsia="Times New Roman" w:hAnsi="Times New Roman" w:cs="Times New Roman"/>
          <w:color w:val="000000"/>
          <w:sz w:val="30"/>
          <w:szCs w:val="30"/>
          <w:lang w:eastAsia="ru-RU"/>
        </w:rPr>
        <w:br/>
        <w:t>4.7. Прекращает обработку и уничтожает персональные данные в случаях, предусмотренных законодательством Республики Беларусь в области персональных данных.</w:t>
      </w:r>
      <w:r w:rsidRPr="000E0E36">
        <w:rPr>
          <w:rFonts w:ascii="Times New Roman" w:eastAsia="Times New Roman" w:hAnsi="Times New Roman" w:cs="Times New Roman"/>
          <w:color w:val="000000"/>
          <w:sz w:val="30"/>
          <w:szCs w:val="30"/>
          <w:lang w:eastAsia="ru-RU"/>
        </w:rPr>
        <w:br/>
        <w:t>4.8. Совершает иные действия, предусмотренные законодательством Республики Беларусь в области персональных данных.</w:t>
      </w:r>
      <w:r w:rsidRPr="000E0E36">
        <w:rPr>
          <w:rFonts w:ascii="Times New Roman" w:eastAsia="Times New Roman" w:hAnsi="Times New Roman" w:cs="Times New Roman"/>
          <w:color w:val="000000"/>
          <w:sz w:val="30"/>
          <w:szCs w:val="30"/>
          <w:lang w:eastAsia="ru-RU"/>
        </w:rPr>
        <w:br/>
      </w:r>
      <w:r w:rsidRPr="000E0E36">
        <w:rPr>
          <w:rFonts w:ascii="Times New Roman" w:eastAsia="Times New Roman" w:hAnsi="Times New Roman" w:cs="Times New Roman"/>
          <w:color w:val="000000"/>
          <w:sz w:val="30"/>
          <w:szCs w:val="30"/>
          <w:lang w:eastAsia="ru-RU"/>
        </w:rPr>
        <w:br/>
      </w:r>
      <w:r w:rsidRPr="000E0E36">
        <w:rPr>
          <w:rFonts w:ascii="Times New Roman" w:eastAsia="Times New Roman" w:hAnsi="Times New Roman" w:cs="Times New Roman"/>
          <w:color w:val="000000"/>
          <w:sz w:val="30"/>
          <w:szCs w:val="30"/>
          <w:lang w:eastAsia="ru-RU"/>
        </w:rPr>
        <w:lastRenderedPageBreak/>
        <w:t>5. ПЕРЕЧЕНЬ ДЕЙСТВИЙ С ПЕРСОНАЛЬНЫМИ ДАННЫМИ И СПОСОБЫ ИХ ОБРАБОТКИ</w:t>
      </w:r>
      <w:r w:rsidRPr="000E0E36">
        <w:rPr>
          <w:rFonts w:ascii="Times New Roman" w:eastAsia="Times New Roman" w:hAnsi="Times New Roman" w:cs="Times New Roman"/>
          <w:color w:val="000000"/>
          <w:sz w:val="30"/>
          <w:szCs w:val="30"/>
          <w:lang w:eastAsia="ru-RU"/>
        </w:rPr>
        <w:br/>
      </w:r>
      <w:r w:rsidRPr="000E0E36">
        <w:rPr>
          <w:rFonts w:ascii="Times New Roman" w:eastAsia="Times New Roman" w:hAnsi="Times New Roman" w:cs="Times New Roman"/>
          <w:color w:val="000000"/>
          <w:sz w:val="30"/>
          <w:szCs w:val="30"/>
          <w:lang w:eastAsia="ru-RU"/>
        </w:rPr>
        <w:br/>
        <w:t xml:space="preserve">5.1. </w:t>
      </w:r>
      <w:r>
        <w:rPr>
          <w:rFonts w:ascii="Times New Roman" w:eastAsia="Times New Roman" w:hAnsi="Times New Roman" w:cs="Times New Roman"/>
          <w:color w:val="000000"/>
          <w:sz w:val="30"/>
          <w:szCs w:val="30"/>
          <w:lang w:eastAsia="ru-RU"/>
        </w:rPr>
        <w:t>ООО «СВОИ ЛТД»</w:t>
      </w:r>
      <w:r w:rsidRPr="000E0E36">
        <w:rPr>
          <w:rFonts w:ascii="Times New Roman" w:eastAsia="Times New Roman" w:hAnsi="Times New Roman" w:cs="Times New Roman"/>
          <w:color w:val="000000"/>
          <w:sz w:val="30"/>
          <w:szCs w:val="30"/>
          <w:lang w:eastAsia="ru-RU"/>
        </w:rPr>
        <w:t xml:space="preserve"> осуществляет обработку персональных данных (любое действие или совокупность действий, совершаемых с персональными данными,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w:t>
      </w:r>
      <w:r w:rsidRPr="000E0E36">
        <w:rPr>
          <w:rFonts w:ascii="Times New Roman" w:eastAsia="Times New Roman" w:hAnsi="Times New Roman" w:cs="Times New Roman"/>
          <w:color w:val="000000"/>
          <w:sz w:val="30"/>
          <w:szCs w:val="30"/>
          <w:lang w:eastAsia="ru-RU"/>
        </w:rPr>
        <w:br/>
        <w:t xml:space="preserve">5.2. Обработка персональных данных </w:t>
      </w:r>
      <w:r>
        <w:rPr>
          <w:rFonts w:ascii="Times New Roman" w:eastAsia="Times New Roman" w:hAnsi="Times New Roman" w:cs="Times New Roman"/>
          <w:color w:val="000000"/>
          <w:sz w:val="30"/>
          <w:szCs w:val="30"/>
          <w:lang w:eastAsia="ru-RU"/>
        </w:rPr>
        <w:t>ООО «СВОИ ЛТД»</w:t>
      </w:r>
      <w:r w:rsidRPr="000E0E36">
        <w:rPr>
          <w:rFonts w:ascii="Times New Roman" w:eastAsia="Times New Roman" w:hAnsi="Times New Roman" w:cs="Times New Roman"/>
          <w:color w:val="000000"/>
          <w:sz w:val="30"/>
          <w:szCs w:val="30"/>
          <w:lang w:eastAsia="ru-RU"/>
        </w:rPr>
        <w:t xml:space="preserve"> осуществляется смешанным путем:</w:t>
      </w:r>
      <w:r w:rsidRPr="000E0E36">
        <w:rPr>
          <w:rFonts w:ascii="Times New Roman" w:eastAsia="Times New Roman" w:hAnsi="Times New Roman" w:cs="Times New Roman"/>
          <w:color w:val="000000"/>
          <w:sz w:val="30"/>
          <w:szCs w:val="30"/>
          <w:lang w:eastAsia="ru-RU"/>
        </w:rPr>
        <w:br/>
      </w:r>
    </w:p>
    <w:p w:rsidR="000E0E36" w:rsidRPr="000E0E36" w:rsidRDefault="000E0E36" w:rsidP="000E0E36">
      <w:pPr>
        <w:numPr>
          <w:ilvl w:val="0"/>
          <w:numId w:val="4"/>
        </w:numPr>
        <w:shd w:val="clear" w:color="auto" w:fill="FFFFFF"/>
        <w:spacing w:before="100" w:beforeAutospacing="1" w:after="100" w:afterAutospacing="1"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неавтоматизированным способом обработки персональных данных;</w:t>
      </w:r>
    </w:p>
    <w:p w:rsidR="000E0E36" w:rsidRPr="000E0E36" w:rsidRDefault="000E0E36" w:rsidP="000E0E36">
      <w:pPr>
        <w:numPr>
          <w:ilvl w:val="0"/>
          <w:numId w:val="4"/>
        </w:numPr>
        <w:shd w:val="clear" w:color="auto" w:fill="FFFFFF"/>
        <w:spacing w:before="100" w:beforeAutospacing="1" w:after="100" w:afterAutospacing="1"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автоматизированным способом обработки персональных данных (с помощью ПЭВМ и специальных программных продуктов).</w:t>
      </w:r>
    </w:p>
    <w:p w:rsidR="000E0E36" w:rsidRPr="000E0E36" w:rsidRDefault="000E0E36" w:rsidP="000E0E36">
      <w:pPr>
        <w:shd w:val="clear" w:color="auto" w:fill="FFFFFF"/>
        <w:spacing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5.3. Все действия по неавтоматизированной обработке персональных данных осуществляются только должностными лицами, допущенными к работе с персональными данными, и только в объеме, необходимом данным лицам для выполнения своей трудовой функции. Работники, осуществляющие обработку персональных данных без использования средств автоматизации, информируются (в том числе, путем ознакомления с настоящей Политикой)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 установленных законодательством, в том числе Законом Республики Беларусь «О персональных данных» и настоящей Политикой.</w:t>
      </w:r>
      <w:r w:rsidRPr="000E0E36">
        <w:rPr>
          <w:rFonts w:ascii="Times New Roman" w:eastAsia="Times New Roman" w:hAnsi="Times New Roman" w:cs="Times New Roman"/>
          <w:color w:val="000000"/>
          <w:sz w:val="30"/>
          <w:szCs w:val="30"/>
          <w:lang w:eastAsia="ru-RU"/>
        </w:rPr>
        <w:br/>
        <w:t>5.4. При обработке персональных данных на материальных носителях не допускается фиксация на одном материальном носителе тех данных, цели обработки которых заведомо не совместимы.</w:t>
      </w:r>
      <w:r w:rsidRPr="000E0E36">
        <w:rPr>
          <w:rFonts w:ascii="Times New Roman" w:eastAsia="Times New Roman" w:hAnsi="Times New Roman" w:cs="Times New Roman"/>
          <w:color w:val="000000"/>
          <w:sz w:val="30"/>
          <w:szCs w:val="30"/>
          <w:lang w:eastAsia="ru-RU"/>
        </w:rPr>
        <w:br/>
        <w:t xml:space="preserve">5.5. Специалист по маркетингу при обработке запросов с сайта обрабатывает и вносит предоставленные клиентом общедоступные персональные данные в базу клиентов. Также при заключении </w:t>
      </w:r>
      <w:r w:rsidRPr="000E0E36">
        <w:rPr>
          <w:rFonts w:ascii="Times New Roman" w:eastAsia="Times New Roman" w:hAnsi="Times New Roman" w:cs="Times New Roman"/>
          <w:color w:val="000000"/>
          <w:sz w:val="30"/>
          <w:szCs w:val="30"/>
          <w:lang w:eastAsia="ru-RU"/>
        </w:rPr>
        <w:lastRenderedPageBreak/>
        <w:t xml:space="preserve">договоров на оказание услуг администратор или специалист по работе с клиентами обрабатывает общедоступные персональные данные, предоставленные </w:t>
      </w:r>
      <w:proofErr w:type="gramStart"/>
      <w:r w:rsidRPr="000E0E36">
        <w:rPr>
          <w:rFonts w:ascii="Times New Roman" w:eastAsia="Times New Roman" w:hAnsi="Times New Roman" w:cs="Times New Roman"/>
          <w:color w:val="000000"/>
          <w:sz w:val="30"/>
          <w:szCs w:val="30"/>
          <w:lang w:eastAsia="ru-RU"/>
        </w:rPr>
        <w:t>клиентом</w:t>
      </w:r>
      <w:proofErr w:type="gramEnd"/>
      <w:r w:rsidRPr="000E0E36">
        <w:rPr>
          <w:rFonts w:ascii="Times New Roman" w:eastAsia="Times New Roman" w:hAnsi="Times New Roman" w:cs="Times New Roman"/>
          <w:color w:val="000000"/>
          <w:sz w:val="30"/>
          <w:szCs w:val="30"/>
          <w:lang w:eastAsia="ru-RU"/>
        </w:rPr>
        <w:t xml:space="preserve"> и вносит их в базу клиентов. Инструктор при взаимодействии с клиентом обрабатывает общедоступные персональные данные, предоставленные </w:t>
      </w:r>
      <w:proofErr w:type="gramStart"/>
      <w:r w:rsidRPr="000E0E36">
        <w:rPr>
          <w:rFonts w:ascii="Times New Roman" w:eastAsia="Times New Roman" w:hAnsi="Times New Roman" w:cs="Times New Roman"/>
          <w:color w:val="000000"/>
          <w:sz w:val="30"/>
          <w:szCs w:val="30"/>
          <w:lang w:eastAsia="ru-RU"/>
        </w:rPr>
        <w:t>клиентом</w:t>
      </w:r>
      <w:proofErr w:type="gramEnd"/>
      <w:r w:rsidRPr="000E0E36">
        <w:rPr>
          <w:rFonts w:ascii="Times New Roman" w:eastAsia="Times New Roman" w:hAnsi="Times New Roman" w:cs="Times New Roman"/>
          <w:color w:val="000000"/>
          <w:sz w:val="30"/>
          <w:szCs w:val="30"/>
          <w:lang w:eastAsia="ru-RU"/>
        </w:rPr>
        <w:t xml:space="preserve"> и вносит их в свою внутреннюю отчетность для организации тренировочного процесса. </w:t>
      </w:r>
      <w:r w:rsidRPr="000E0E36">
        <w:rPr>
          <w:rFonts w:ascii="Times New Roman" w:eastAsia="Times New Roman" w:hAnsi="Times New Roman" w:cs="Times New Roman"/>
          <w:color w:val="000000"/>
          <w:sz w:val="30"/>
          <w:szCs w:val="30"/>
          <w:lang w:eastAsia="ru-RU"/>
        </w:rPr>
        <w:br/>
        <w:t>5.6. Обработка персональных данных осуществляется с согласия субъекта персональных данных на обработку его персональных данных, если иное не предусмотрено законодательством Республики Беларусь в области персональных данных.</w:t>
      </w:r>
      <w:r w:rsidRPr="000E0E36">
        <w:rPr>
          <w:rFonts w:ascii="Times New Roman" w:eastAsia="Times New Roman" w:hAnsi="Times New Roman" w:cs="Times New Roman"/>
          <w:color w:val="000000"/>
          <w:sz w:val="30"/>
          <w:szCs w:val="30"/>
          <w:lang w:eastAsia="ru-RU"/>
        </w:rPr>
        <w:br/>
        <w:t xml:space="preserve">5.7. </w:t>
      </w:r>
      <w:r>
        <w:rPr>
          <w:rFonts w:ascii="Times New Roman" w:eastAsia="Times New Roman" w:hAnsi="Times New Roman" w:cs="Times New Roman"/>
          <w:color w:val="000000"/>
          <w:sz w:val="30"/>
          <w:szCs w:val="30"/>
          <w:lang w:eastAsia="ru-RU"/>
        </w:rPr>
        <w:t>ООО «СВОИ ЛТД»</w:t>
      </w:r>
      <w:r w:rsidRPr="000E0E36">
        <w:rPr>
          <w:rFonts w:ascii="Times New Roman" w:eastAsia="Times New Roman" w:hAnsi="Times New Roman" w:cs="Times New Roman"/>
          <w:color w:val="000000"/>
          <w:sz w:val="30"/>
          <w:szCs w:val="30"/>
          <w:lang w:eastAsia="ru-RU"/>
        </w:rPr>
        <w:t xml:space="preserve"> без согласия субъекта персональных данных не раскрывает третьим лицам и не распространяет персональные данные, если иное не предусмотрено законодательством Республики Беларусь.</w:t>
      </w:r>
      <w:r w:rsidRPr="000E0E36">
        <w:rPr>
          <w:rFonts w:ascii="Times New Roman" w:eastAsia="Times New Roman" w:hAnsi="Times New Roman" w:cs="Times New Roman"/>
          <w:color w:val="000000"/>
          <w:sz w:val="30"/>
          <w:szCs w:val="30"/>
          <w:lang w:eastAsia="ru-RU"/>
        </w:rPr>
        <w:br/>
        <w:t>5.8. Доступ к персональным данным предоставляется только тем работникам, служебные обязанности которых предполагают работу с персональными данными, и только на период, необходимый для работы с соответствующими данными. К таким лицам относятся</w:t>
      </w:r>
      <w:r w:rsidRPr="000E0E36">
        <w:rPr>
          <w:rFonts w:ascii="Times New Roman" w:eastAsia="Times New Roman" w:hAnsi="Times New Roman" w:cs="Times New Roman"/>
          <w:color w:val="000000"/>
          <w:sz w:val="30"/>
          <w:szCs w:val="30"/>
          <w:lang w:eastAsia="ru-RU"/>
        </w:rPr>
        <w:br/>
      </w:r>
    </w:p>
    <w:p w:rsidR="000E0E36" w:rsidRPr="000E0E36" w:rsidRDefault="000E0E36" w:rsidP="000E0E36">
      <w:pPr>
        <w:numPr>
          <w:ilvl w:val="0"/>
          <w:numId w:val="5"/>
        </w:numPr>
        <w:shd w:val="clear" w:color="auto" w:fill="FFFFFF"/>
        <w:spacing w:before="100" w:beforeAutospacing="1" w:after="100" w:afterAutospacing="1"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руководитель в лице индивидуального предпринимателя;</w:t>
      </w:r>
    </w:p>
    <w:p w:rsidR="000E0E36" w:rsidRPr="000E0E36" w:rsidRDefault="000E0E36" w:rsidP="000E0E36">
      <w:pPr>
        <w:numPr>
          <w:ilvl w:val="0"/>
          <w:numId w:val="5"/>
        </w:numPr>
        <w:shd w:val="clear" w:color="auto" w:fill="FFFFFF"/>
        <w:spacing w:before="100" w:beforeAutospacing="1" w:after="100" w:afterAutospacing="1"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лицо, осуществляющие ведение бухгалтерского учета в организации, в пределах исполнения обязанностей по заключенным договорам;</w:t>
      </w:r>
    </w:p>
    <w:p w:rsidR="000E0E36" w:rsidRPr="000E0E36" w:rsidRDefault="000E0E36" w:rsidP="000E0E36">
      <w:pPr>
        <w:numPr>
          <w:ilvl w:val="0"/>
          <w:numId w:val="5"/>
        </w:numPr>
        <w:shd w:val="clear" w:color="auto" w:fill="FFFFFF"/>
        <w:spacing w:before="100" w:beforeAutospacing="1" w:after="100" w:afterAutospacing="1"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лицо, осуществляющие правовую и кадровую работу в организации, в пределах исполнения обязанностей по заключенным договорам;</w:t>
      </w:r>
    </w:p>
    <w:p w:rsidR="000E0E36" w:rsidRPr="000E0E36" w:rsidRDefault="000E0E36" w:rsidP="000E0E36">
      <w:pPr>
        <w:numPr>
          <w:ilvl w:val="0"/>
          <w:numId w:val="5"/>
        </w:numPr>
        <w:shd w:val="clear" w:color="auto" w:fill="FFFFFF"/>
        <w:spacing w:before="100" w:beforeAutospacing="1" w:after="100" w:afterAutospacing="1"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сотрудники, занимающие должности, непосредственно связанные с работой с персональными данными клиента (специалист по маркетингу, инструкторы по фитнесу), в пределах исполнения своих должностных обязанностей;</w:t>
      </w:r>
    </w:p>
    <w:p w:rsidR="000E0E36" w:rsidRPr="000E0E36" w:rsidRDefault="000E0E36" w:rsidP="000E0E36">
      <w:pPr>
        <w:numPr>
          <w:ilvl w:val="0"/>
          <w:numId w:val="5"/>
        </w:numPr>
        <w:shd w:val="clear" w:color="auto" w:fill="FFFFFF"/>
        <w:spacing w:before="100" w:beforeAutospacing="1" w:after="100" w:afterAutospacing="1"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сам работник организации.</w:t>
      </w:r>
    </w:p>
    <w:p w:rsidR="000E0E36" w:rsidRPr="000E0E36" w:rsidRDefault="000E0E36" w:rsidP="000E0E36">
      <w:pPr>
        <w:shd w:val="clear" w:color="auto" w:fill="FFFFFF"/>
        <w:spacing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5.9. Право доступа к личным делам работника имеет только руководитель организации и лицо, осуществляющее кадровую работу в организации.</w:t>
      </w:r>
      <w:r w:rsidRPr="000E0E36">
        <w:rPr>
          <w:rFonts w:ascii="Times New Roman" w:eastAsia="Times New Roman" w:hAnsi="Times New Roman" w:cs="Times New Roman"/>
          <w:color w:val="000000"/>
          <w:sz w:val="30"/>
          <w:szCs w:val="30"/>
          <w:lang w:eastAsia="ru-RU"/>
        </w:rPr>
        <w:br/>
      </w:r>
      <w:r w:rsidRPr="000E0E36">
        <w:rPr>
          <w:rFonts w:ascii="Times New Roman" w:eastAsia="Times New Roman" w:hAnsi="Times New Roman" w:cs="Times New Roman"/>
          <w:color w:val="000000"/>
          <w:sz w:val="30"/>
          <w:szCs w:val="30"/>
          <w:lang w:eastAsia="ru-RU"/>
        </w:rPr>
        <w:lastRenderedPageBreak/>
        <w:t>5.10. В случае возникновения необходимости предоставить доступ к персональным данным работникам, не входящих в перечень лиц с доступом к персональным данным, им может быть предоставлен временный доступ к ограниченному кругу персональных данных по распоряжению директора общества или иного лица, уполномоченного на это директором общества. Соответствующие работники должны быть ознакомлены под роспись с настоящей Политикой, со всеми ЛПА организации в области персональных данных, с законом Республики Беларусь «О защите персональных данных», а также должны подписать обязательство о неразглашении персональных данных.</w:t>
      </w:r>
      <w:r w:rsidRPr="000E0E36">
        <w:rPr>
          <w:rFonts w:ascii="Times New Roman" w:eastAsia="Times New Roman" w:hAnsi="Times New Roman" w:cs="Times New Roman"/>
          <w:color w:val="000000"/>
          <w:sz w:val="30"/>
          <w:szCs w:val="30"/>
          <w:lang w:eastAsia="ru-RU"/>
        </w:rPr>
        <w:br/>
        <w:t>5.11. Работникам организации, не имеющим надлежащим образом оформленного допуска, доступ к персональным данным запрещается.</w:t>
      </w:r>
      <w:r w:rsidRPr="000E0E36">
        <w:rPr>
          <w:rFonts w:ascii="Times New Roman" w:eastAsia="Times New Roman" w:hAnsi="Times New Roman" w:cs="Times New Roman"/>
          <w:color w:val="000000"/>
          <w:sz w:val="30"/>
          <w:szCs w:val="30"/>
          <w:lang w:eastAsia="ru-RU"/>
        </w:rPr>
        <w:br/>
        <w:t>5.12. Персональные данные клиентов и работников хранятся на бумажных носителях и в электронном виде.</w:t>
      </w:r>
      <w:r w:rsidRPr="000E0E36">
        <w:rPr>
          <w:rFonts w:ascii="Times New Roman" w:eastAsia="Times New Roman" w:hAnsi="Times New Roman" w:cs="Times New Roman"/>
          <w:color w:val="000000"/>
          <w:sz w:val="30"/>
          <w:szCs w:val="30"/>
          <w:lang w:eastAsia="ru-RU"/>
        </w:rPr>
        <w:br/>
        <w:t>5.13. Хранение персональных данных клиентов и работников осуществляется в форме, позволяющей идентифицировать субъекта персональных данных, но не дольше, чем этого требуют цели их обработки, если иной срок не установлен законодательством Республики Беларусь или договором, стороной которого является субъект персональных данных, и они подлежат уничтожению по достижении целей обработки или в случае утраты необходимости в их достижении.</w:t>
      </w:r>
      <w:r w:rsidRPr="000E0E36">
        <w:rPr>
          <w:rFonts w:ascii="Times New Roman" w:eastAsia="Times New Roman" w:hAnsi="Times New Roman" w:cs="Times New Roman"/>
          <w:color w:val="000000"/>
          <w:sz w:val="30"/>
          <w:szCs w:val="30"/>
          <w:lang w:eastAsia="ru-RU"/>
        </w:rPr>
        <w:br/>
        <w:t>5.14. Хранение документов, содержащих персональные данные клиентов и работников, осуществляется в течение установленных действующими нормативными актами сроков хранения данных документов либо в течении срока, указанного в этих документах. По истечении установленных сроков хранения документы подлежат уничтожению.</w:t>
      </w:r>
      <w:r w:rsidRPr="000E0E36">
        <w:rPr>
          <w:rFonts w:ascii="Times New Roman" w:eastAsia="Times New Roman" w:hAnsi="Times New Roman" w:cs="Times New Roman"/>
          <w:color w:val="000000"/>
          <w:sz w:val="30"/>
          <w:szCs w:val="30"/>
          <w:lang w:eastAsia="ru-RU"/>
        </w:rPr>
        <w:br/>
        <w:t xml:space="preserve">5.15. Документы, включающие в себя персональные данные, содержащиеся на бумажных носителях, находятся по месту регистрации </w:t>
      </w:r>
      <w:r>
        <w:rPr>
          <w:rFonts w:ascii="Times New Roman" w:eastAsia="Times New Roman" w:hAnsi="Times New Roman" w:cs="Times New Roman"/>
          <w:color w:val="000000"/>
          <w:sz w:val="30"/>
          <w:szCs w:val="30"/>
          <w:lang w:eastAsia="ru-RU"/>
        </w:rPr>
        <w:t>ООО «СВОИ ЛТД»</w:t>
      </w:r>
      <w:r w:rsidRPr="000E0E36">
        <w:rPr>
          <w:rFonts w:ascii="Times New Roman" w:eastAsia="Times New Roman" w:hAnsi="Times New Roman" w:cs="Times New Roman"/>
          <w:color w:val="000000"/>
          <w:sz w:val="30"/>
          <w:szCs w:val="30"/>
          <w:lang w:eastAsia="ru-RU"/>
        </w:rPr>
        <w:br/>
        <w:t xml:space="preserve">5.16. Персональные данные, хранящиеся в электронном виде, защищаются от несанкционированного доступа с помощью специальных технических и программных средств защиты. Хранение </w:t>
      </w:r>
      <w:r w:rsidRPr="000E0E36">
        <w:rPr>
          <w:rFonts w:ascii="Times New Roman" w:eastAsia="Times New Roman" w:hAnsi="Times New Roman" w:cs="Times New Roman"/>
          <w:color w:val="000000"/>
          <w:sz w:val="30"/>
          <w:szCs w:val="30"/>
          <w:lang w:eastAsia="ru-RU"/>
        </w:rPr>
        <w:lastRenderedPageBreak/>
        <w:t>персональных данных в электронном виде вне применяемых организацией информационных систем и специально обозначенных организацией баз данных (внесистемное хранение персональных данных) не допускается.</w:t>
      </w:r>
      <w:r w:rsidRPr="000E0E36">
        <w:rPr>
          <w:rFonts w:ascii="Times New Roman" w:eastAsia="Times New Roman" w:hAnsi="Times New Roman" w:cs="Times New Roman"/>
          <w:color w:val="000000"/>
          <w:sz w:val="30"/>
          <w:szCs w:val="30"/>
          <w:lang w:eastAsia="ru-RU"/>
        </w:rPr>
        <w:br/>
        <w:t>5.17. Если иное не предусмотрено законодательством, обрабатываемые персональные данные подлежат уничтожению либо обезличиванию по достижении целей обработки, в случае утраты необходимости в достижении этих целей или по истечении сроков их хранения. Уничтожение или обезличивание персональных данных должно производиться способом, исключающим дальнейшую обработку этих персональных данных. При этом в случае необходимости следует сохранять возможность обработки иных данных, зафиксированных на соответствующем материальном носителе (удаление, вымарывание).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r w:rsidRPr="000E0E36">
        <w:rPr>
          <w:rFonts w:ascii="Times New Roman" w:eastAsia="Times New Roman" w:hAnsi="Times New Roman" w:cs="Times New Roman"/>
          <w:color w:val="000000"/>
          <w:sz w:val="30"/>
          <w:szCs w:val="30"/>
          <w:lang w:eastAsia="ru-RU"/>
        </w:rPr>
        <w:br/>
        <w:t>5.18.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r w:rsidRPr="000E0E36">
        <w:rPr>
          <w:rFonts w:ascii="Times New Roman" w:eastAsia="Times New Roman" w:hAnsi="Times New Roman" w:cs="Times New Roman"/>
          <w:color w:val="000000"/>
          <w:sz w:val="30"/>
          <w:szCs w:val="30"/>
          <w:lang w:eastAsia="ru-RU"/>
        </w:rPr>
        <w:br/>
        <w:t>5.19. Уточнение персональных данных при их обработке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r w:rsidRPr="000E0E36">
        <w:rPr>
          <w:rFonts w:ascii="Times New Roman" w:eastAsia="Times New Roman" w:hAnsi="Times New Roman" w:cs="Times New Roman"/>
          <w:color w:val="000000"/>
          <w:sz w:val="30"/>
          <w:szCs w:val="30"/>
          <w:lang w:eastAsia="ru-RU"/>
        </w:rPr>
        <w:br/>
      </w:r>
      <w:r w:rsidRPr="000E0E36">
        <w:rPr>
          <w:rFonts w:ascii="Times New Roman" w:eastAsia="Times New Roman" w:hAnsi="Times New Roman" w:cs="Times New Roman"/>
          <w:color w:val="000000"/>
          <w:sz w:val="30"/>
          <w:szCs w:val="30"/>
          <w:lang w:eastAsia="ru-RU"/>
        </w:rPr>
        <w:lastRenderedPageBreak/>
        <w:t>5.20. Передача информации, содержащей персональные данные, осуществляется способом, обеспечивающим защиту от неправомерного доступа, уничтожения, изменения, блокирования, копирования, распространения, а также иных неправомерных действий в отношении такой информации.</w:t>
      </w:r>
      <w:r w:rsidRPr="000E0E36">
        <w:rPr>
          <w:rFonts w:ascii="Times New Roman" w:eastAsia="Times New Roman" w:hAnsi="Times New Roman" w:cs="Times New Roman"/>
          <w:color w:val="000000"/>
          <w:sz w:val="30"/>
          <w:szCs w:val="30"/>
          <w:lang w:eastAsia="ru-RU"/>
        </w:rPr>
        <w:br/>
        <w:t>5.21. Трансграничная передача персональных данных запрещается, если на территории иностранного государства не обеспечивается надлежащий уровень защиты прав субъектов персональных данных, за исключением случаев, когда:</w:t>
      </w:r>
      <w:r w:rsidRPr="000E0E36">
        <w:rPr>
          <w:rFonts w:ascii="Times New Roman" w:eastAsia="Times New Roman" w:hAnsi="Times New Roman" w:cs="Times New Roman"/>
          <w:color w:val="000000"/>
          <w:sz w:val="30"/>
          <w:szCs w:val="30"/>
          <w:lang w:eastAsia="ru-RU"/>
        </w:rPr>
        <w:br/>
        <w:t>5.21.1. дано согласие субъекта персональных данных при условии, что субъект персональных данных проинформирован о рисках, возникающих в связи с отсутствием надлежащего уровня их защиты;</w:t>
      </w:r>
      <w:r w:rsidRPr="000E0E36">
        <w:rPr>
          <w:rFonts w:ascii="Times New Roman" w:eastAsia="Times New Roman" w:hAnsi="Times New Roman" w:cs="Times New Roman"/>
          <w:color w:val="000000"/>
          <w:sz w:val="30"/>
          <w:szCs w:val="30"/>
          <w:lang w:eastAsia="ru-RU"/>
        </w:rPr>
        <w:br/>
        <w:t>5.21.2. персональные данные получены на основании договора, заключенного (заключаемого) с субъектом персональных данных, в целях совершения действий, установленных этим договором;</w:t>
      </w:r>
      <w:r w:rsidRPr="000E0E36">
        <w:rPr>
          <w:rFonts w:ascii="Times New Roman" w:eastAsia="Times New Roman" w:hAnsi="Times New Roman" w:cs="Times New Roman"/>
          <w:color w:val="000000"/>
          <w:sz w:val="30"/>
          <w:szCs w:val="30"/>
          <w:lang w:eastAsia="ru-RU"/>
        </w:rPr>
        <w:br/>
        <w:t>5.21.3. персональные данные могут быть получены любым лицом посредством направления запроса в случаях и порядке, предусмотренных законодательством;</w:t>
      </w:r>
      <w:r w:rsidRPr="000E0E36">
        <w:rPr>
          <w:rFonts w:ascii="Times New Roman" w:eastAsia="Times New Roman" w:hAnsi="Times New Roman" w:cs="Times New Roman"/>
          <w:color w:val="000000"/>
          <w:sz w:val="30"/>
          <w:szCs w:val="30"/>
          <w:lang w:eastAsia="ru-RU"/>
        </w:rPr>
        <w:br/>
        <w:t>5.21.4. такая передача необходима 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r w:rsidRPr="000E0E36">
        <w:rPr>
          <w:rFonts w:ascii="Times New Roman" w:eastAsia="Times New Roman" w:hAnsi="Times New Roman" w:cs="Times New Roman"/>
          <w:color w:val="000000"/>
          <w:sz w:val="30"/>
          <w:szCs w:val="30"/>
          <w:lang w:eastAsia="ru-RU"/>
        </w:rPr>
        <w:br/>
        <w:t>5.21.5. обработка персональных данных осуществляется в рамках исполнения международных договоров Республики Беларусь;</w:t>
      </w:r>
      <w:r w:rsidRPr="000E0E36">
        <w:rPr>
          <w:rFonts w:ascii="Times New Roman" w:eastAsia="Times New Roman" w:hAnsi="Times New Roman" w:cs="Times New Roman"/>
          <w:color w:val="000000"/>
          <w:sz w:val="30"/>
          <w:szCs w:val="30"/>
          <w:lang w:eastAsia="ru-RU"/>
        </w:rPr>
        <w:br/>
        <w:t>5.21.6. такая передача осуществляется органом финансового мониторинга в целях принятия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соответствии с законодательством;</w:t>
      </w:r>
      <w:r w:rsidRPr="000E0E36">
        <w:rPr>
          <w:rFonts w:ascii="Times New Roman" w:eastAsia="Times New Roman" w:hAnsi="Times New Roman" w:cs="Times New Roman"/>
          <w:color w:val="000000"/>
          <w:sz w:val="30"/>
          <w:szCs w:val="30"/>
          <w:lang w:eastAsia="ru-RU"/>
        </w:rPr>
        <w:br/>
        <w:t>5.21.7. получено соответствующее разрешение уполномоченного органа по защите прав субъектов персональных данных.</w:t>
      </w:r>
      <w:r w:rsidRPr="000E0E36">
        <w:rPr>
          <w:rFonts w:ascii="Times New Roman" w:eastAsia="Times New Roman" w:hAnsi="Times New Roman" w:cs="Times New Roman"/>
          <w:color w:val="000000"/>
          <w:sz w:val="30"/>
          <w:szCs w:val="30"/>
          <w:lang w:eastAsia="ru-RU"/>
        </w:rPr>
        <w:br/>
        <w:t xml:space="preserve">5.22. В случаях, когда государственные органы имеют право запросить персональные данные или персональные данные должны быть предоставлены в силу законодательства, а также в соответствии с </w:t>
      </w:r>
      <w:r w:rsidRPr="000E0E36">
        <w:rPr>
          <w:rFonts w:ascii="Times New Roman" w:eastAsia="Times New Roman" w:hAnsi="Times New Roman" w:cs="Times New Roman"/>
          <w:color w:val="000000"/>
          <w:sz w:val="30"/>
          <w:szCs w:val="30"/>
          <w:lang w:eastAsia="ru-RU"/>
        </w:rPr>
        <w:lastRenderedPageBreak/>
        <w:t>запросом суда, соответствующая информация может быть им предоставлена в порядке, предусмотренном действующим законодательством Республики Беларусь.</w:t>
      </w:r>
      <w:r w:rsidRPr="000E0E36">
        <w:rPr>
          <w:rFonts w:ascii="Times New Roman" w:eastAsia="Times New Roman" w:hAnsi="Times New Roman" w:cs="Times New Roman"/>
          <w:color w:val="000000"/>
          <w:sz w:val="30"/>
          <w:szCs w:val="30"/>
          <w:lang w:eastAsia="ru-RU"/>
        </w:rPr>
        <w:br/>
        <w:t>5.23. Все поступающие запросы должны передаваться лицу, ответственному за организацию обработки персональных данных в организации, для предварительного рассмотрения и согласования.</w:t>
      </w:r>
      <w:r w:rsidRPr="000E0E36">
        <w:rPr>
          <w:rFonts w:ascii="Times New Roman" w:eastAsia="Times New Roman" w:hAnsi="Times New Roman" w:cs="Times New Roman"/>
          <w:color w:val="000000"/>
          <w:sz w:val="30"/>
          <w:szCs w:val="30"/>
          <w:lang w:eastAsia="ru-RU"/>
        </w:rPr>
        <w:br/>
        <w:t>5.24. Лица, получающие персональные данные, предупреждены о том, что эти данные могут быть использованы лишь в целях, для которых они сообщены, и с соблюдением режима конфиденциальности. Организация вправе требовать от этих лиц подтверждение того, что это правило соблюдено.</w:t>
      </w:r>
      <w:r w:rsidRPr="000E0E36">
        <w:rPr>
          <w:rFonts w:ascii="Times New Roman" w:eastAsia="Times New Roman" w:hAnsi="Times New Roman" w:cs="Times New Roman"/>
          <w:color w:val="000000"/>
          <w:sz w:val="30"/>
          <w:szCs w:val="30"/>
          <w:lang w:eastAsia="ru-RU"/>
        </w:rPr>
        <w:br/>
      </w:r>
      <w:r w:rsidRPr="000E0E36">
        <w:rPr>
          <w:rFonts w:ascii="Times New Roman" w:eastAsia="Times New Roman" w:hAnsi="Times New Roman" w:cs="Times New Roman"/>
          <w:color w:val="000000"/>
          <w:sz w:val="30"/>
          <w:szCs w:val="30"/>
          <w:lang w:eastAsia="ru-RU"/>
        </w:rPr>
        <w:br/>
        <w:t>6. ПРАВА СУБЪЕКТОВ ПЕРСОНАЛЬНЫХ ДАННЫХ</w:t>
      </w:r>
      <w:r w:rsidRPr="000E0E36">
        <w:rPr>
          <w:rFonts w:ascii="Times New Roman" w:eastAsia="Times New Roman" w:hAnsi="Times New Roman" w:cs="Times New Roman"/>
          <w:color w:val="000000"/>
          <w:sz w:val="30"/>
          <w:szCs w:val="30"/>
          <w:lang w:eastAsia="ru-RU"/>
        </w:rPr>
        <w:br/>
      </w:r>
      <w:r w:rsidRPr="000E0E36">
        <w:rPr>
          <w:rFonts w:ascii="Times New Roman" w:eastAsia="Times New Roman" w:hAnsi="Times New Roman" w:cs="Times New Roman"/>
          <w:color w:val="000000"/>
          <w:sz w:val="30"/>
          <w:szCs w:val="30"/>
          <w:lang w:eastAsia="ru-RU"/>
        </w:rPr>
        <w:br/>
        <w:t>6.1. Субъекты персональных данных имеют право на:</w:t>
      </w:r>
      <w:r w:rsidRPr="000E0E36">
        <w:rPr>
          <w:rFonts w:ascii="Times New Roman" w:eastAsia="Times New Roman" w:hAnsi="Times New Roman" w:cs="Times New Roman"/>
          <w:color w:val="000000"/>
          <w:sz w:val="30"/>
          <w:szCs w:val="30"/>
          <w:lang w:eastAsia="ru-RU"/>
        </w:rPr>
        <w:br/>
      </w:r>
    </w:p>
    <w:p w:rsidR="000E0E36" w:rsidRPr="000E0E36" w:rsidRDefault="000E0E36" w:rsidP="000E0E36">
      <w:pPr>
        <w:numPr>
          <w:ilvl w:val="0"/>
          <w:numId w:val="6"/>
        </w:numPr>
        <w:shd w:val="clear" w:color="auto" w:fill="FFFFFF"/>
        <w:spacing w:before="100" w:beforeAutospacing="1" w:after="100" w:afterAutospacing="1"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разъяснение оператором предоставленных законом прав и обязанностей;</w:t>
      </w:r>
    </w:p>
    <w:p w:rsidR="000E0E36" w:rsidRPr="000E0E36" w:rsidRDefault="000E0E36" w:rsidP="000E0E36">
      <w:pPr>
        <w:numPr>
          <w:ilvl w:val="0"/>
          <w:numId w:val="6"/>
        </w:numPr>
        <w:shd w:val="clear" w:color="auto" w:fill="FFFFFF"/>
        <w:spacing w:before="100" w:beforeAutospacing="1" w:after="100" w:afterAutospacing="1"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отзыв согласия субъекта персональных данных;</w:t>
      </w:r>
    </w:p>
    <w:p w:rsidR="000E0E36" w:rsidRPr="000E0E36" w:rsidRDefault="000E0E36" w:rsidP="000E0E36">
      <w:pPr>
        <w:numPr>
          <w:ilvl w:val="0"/>
          <w:numId w:val="6"/>
        </w:numPr>
        <w:shd w:val="clear" w:color="auto" w:fill="FFFFFF"/>
        <w:spacing w:before="100" w:beforeAutospacing="1" w:after="100" w:afterAutospacing="1"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получение информации, касающейся обработки персональных данных, и изменение персональных данных;</w:t>
      </w:r>
    </w:p>
    <w:p w:rsidR="000E0E36" w:rsidRPr="000E0E36" w:rsidRDefault="000E0E36" w:rsidP="000E0E36">
      <w:pPr>
        <w:numPr>
          <w:ilvl w:val="0"/>
          <w:numId w:val="6"/>
        </w:numPr>
        <w:shd w:val="clear" w:color="auto" w:fill="FFFFFF"/>
        <w:spacing w:before="100" w:beforeAutospacing="1" w:after="100" w:afterAutospacing="1"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требование прекращения обработки персональных данных и (или) их удаления;</w:t>
      </w:r>
    </w:p>
    <w:p w:rsidR="000E0E36" w:rsidRPr="000E0E36" w:rsidRDefault="000E0E36" w:rsidP="000E0E36">
      <w:pPr>
        <w:numPr>
          <w:ilvl w:val="0"/>
          <w:numId w:val="6"/>
        </w:numPr>
        <w:shd w:val="clear" w:color="auto" w:fill="FFFFFF"/>
        <w:spacing w:before="100" w:beforeAutospacing="1" w:after="100" w:afterAutospacing="1"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обжалование действий (бездействия) и решений оператора, связанных с обработкой персональных данных;</w:t>
      </w:r>
    </w:p>
    <w:p w:rsidR="000E0E36" w:rsidRPr="000E0E36" w:rsidRDefault="000E0E36" w:rsidP="000E0E36">
      <w:pPr>
        <w:numPr>
          <w:ilvl w:val="0"/>
          <w:numId w:val="6"/>
        </w:numPr>
        <w:shd w:val="clear" w:color="auto" w:fill="FFFFFF"/>
        <w:spacing w:before="100" w:beforeAutospacing="1" w:after="100" w:afterAutospacing="1"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получение полной информации о хранящихся у оператора его персональных данных;</w:t>
      </w:r>
    </w:p>
    <w:p w:rsidR="000E0E36" w:rsidRPr="000E0E36" w:rsidRDefault="000E0E36" w:rsidP="000E0E36">
      <w:pPr>
        <w:numPr>
          <w:ilvl w:val="0"/>
          <w:numId w:val="6"/>
        </w:numPr>
        <w:shd w:val="clear" w:color="auto" w:fill="FFFFFF"/>
        <w:spacing w:before="100" w:beforeAutospacing="1" w:after="100" w:afterAutospacing="1"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законодательством;</w:t>
      </w:r>
    </w:p>
    <w:p w:rsidR="000E0E36" w:rsidRPr="000E0E36" w:rsidRDefault="000E0E36" w:rsidP="000E0E36">
      <w:pPr>
        <w:numPr>
          <w:ilvl w:val="0"/>
          <w:numId w:val="6"/>
        </w:numPr>
        <w:shd w:val="clear" w:color="auto" w:fill="FFFFFF"/>
        <w:spacing w:before="100" w:beforeAutospacing="1" w:after="100" w:afterAutospacing="1"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 xml:space="preserve">требование об исключении или исправлении </w:t>
      </w:r>
      <w:proofErr w:type="gramStart"/>
      <w:r w:rsidRPr="000E0E36">
        <w:rPr>
          <w:rFonts w:ascii="Times New Roman" w:eastAsia="Times New Roman" w:hAnsi="Times New Roman" w:cs="Times New Roman"/>
          <w:color w:val="000000"/>
          <w:sz w:val="30"/>
          <w:szCs w:val="30"/>
          <w:lang w:eastAsia="ru-RU"/>
        </w:rPr>
        <w:t>неверных</w:t>
      </w:r>
      <w:proofErr w:type="gramEnd"/>
      <w:r w:rsidRPr="000E0E36">
        <w:rPr>
          <w:rFonts w:ascii="Times New Roman" w:eastAsia="Times New Roman" w:hAnsi="Times New Roman" w:cs="Times New Roman"/>
          <w:color w:val="000000"/>
          <w:sz w:val="30"/>
          <w:szCs w:val="30"/>
          <w:lang w:eastAsia="ru-RU"/>
        </w:rPr>
        <w:t xml:space="preserve"> или неполных персональных данных, а также данных, обработанных с нарушением. При отказе оператора исключить или исправить </w:t>
      </w:r>
      <w:r w:rsidRPr="000E0E36">
        <w:rPr>
          <w:rFonts w:ascii="Times New Roman" w:eastAsia="Times New Roman" w:hAnsi="Times New Roman" w:cs="Times New Roman"/>
          <w:color w:val="000000"/>
          <w:sz w:val="30"/>
          <w:szCs w:val="30"/>
          <w:lang w:eastAsia="ru-RU"/>
        </w:rPr>
        <w:lastRenderedPageBreak/>
        <w:t>персональные данные работника он имеет право заявить в письменной форме оператору о своем несогласии с соответствующим обоснованием такого несогласия;</w:t>
      </w:r>
    </w:p>
    <w:p w:rsidR="000E0E36" w:rsidRPr="000E0E36" w:rsidRDefault="000E0E36" w:rsidP="000E0E36">
      <w:pPr>
        <w:numPr>
          <w:ilvl w:val="0"/>
          <w:numId w:val="6"/>
        </w:numPr>
        <w:shd w:val="clear" w:color="auto" w:fill="FFFFFF"/>
        <w:spacing w:before="100" w:beforeAutospacing="1" w:after="100" w:afterAutospacing="1"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требование об извещении Нанимателем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0E0E36" w:rsidRPr="000E0E36" w:rsidRDefault="000E0E36" w:rsidP="000E0E36">
      <w:pPr>
        <w:numPr>
          <w:ilvl w:val="0"/>
          <w:numId w:val="6"/>
        </w:numPr>
        <w:shd w:val="clear" w:color="auto" w:fill="FFFFFF"/>
        <w:spacing w:before="100" w:beforeAutospacing="1" w:after="100" w:afterAutospacing="1"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обжалование в суд любых неправомерных действий или бездействия оператора, Нанимателя при обработке и защите его персональных данных.</w:t>
      </w:r>
    </w:p>
    <w:p w:rsidR="000E0E36" w:rsidRPr="000E0E36" w:rsidRDefault="000E0E36" w:rsidP="000E0E36">
      <w:pPr>
        <w:shd w:val="clear" w:color="auto" w:fill="FFFFFF"/>
        <w:spacing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 xml:space="preserve">6.2. Для реализации своих прав субъект персональных данных должен подать </w:t>
      </w:r>
      <w:r>
        <w:rPr>
          <w:rFonts w:ascii="Times New Roman" w:eastAsia="Times New Roman" w:hAnsi="Times New Roman" w:cs="Times New Roman"/>
          <w:color w:val="000000"/>
          <w:sz w:val="30"/>
          <w:szCs w:val="30"/>
          <w:lang w:eastAsia="ru-RU"/>
        </w:rPr>
        <w:t>ООО «СВОИ ЛТД»</w:t>
      </w:r>
      <w:r w:rsidRPr="000E0E36">
        <w:rPr>
          <w:rFonts w:ascii="Times New Roman" w:eastAsia="Times New Roman" w:hAnsi="Times New Roman" w:cs="Times New Roman"/>
          <w:color w:val="000000"/>
          <w:sz w:val="30"/>
          <w:szCs w:val="30"/>
          <w:lang w:eastAsia="ru-RU"/>
        </w:rPr>
        <w:t xml:space="preserve"> заявление в соответствии с требованиями, указанными в ст. 14 Закона Республики Беларусь «О защите персональных данных». Заявление может быть подано любым способом, который позволяет идентифицировать, что заявления исходит от конкретного человека. Заявление должно содержать личную подпись заявителя и может быть направлено на почтовый адрес оператора (2</w:t>
      </w:r>
      <w:r w:rsidR="00CD24F4">
        <w:rPr>
          <w:rFonts w:ascii="Times New Roman" w:eastAsia="Times New Roman" w:hAnsi="Times New Roman" w:cs="Times New Roman"/>
          <w:color w:val="000000"/>
          <w:sz w:val="30"/>
          <w:szCs w:val="30"/>
          <w:lang w:eastAsia="ru-RU"/>
        </w:rPr>
        <w:t>23028</w:t>
      </w:r>
      <w:r w:rsidRPr="000E0E36">
        <w:rPr>
          <w:rFonts w:ascii="Times New Roman" w:eastAsia="Times New Roman" w:hAnsi="Times New Roman" w:cs="Times New Roman"/>
          <w:color w:val="000000"/>
          <w:sz w:val="30"/>
          <w:szCs w:val="30"/>
          <w:lang w:eastAsia="ru-RU"/>
        </w:rPr>
        <w:t xml:space="preserve">, </w:t>
      </w:r>
      <w:proofErr w:type="spellStart"/>
      <w:r w:rsidR="00CD24F4">
        <w:rPr>
          <w:rFonts w:ascii="Times New Roman" w:eastAsia="Times New Roman" w:hAnsi="Times New Roman" w:cs="Times New Roman"/>
          <w:color w:val="000000"/>
          <w:sz w:val="30"/>
          <w:szCs w:val="30"/>
          <w:lang w:eastAsia="ru-RU"/>
        </w:rPr>
        <w:t>а.</w:t>
      </w:r>
      <w:r w:rsidRPr="000E0E36">
        <w:rPr>
          <w:rFonts w:ascii="Times New Roman" w:eastAsia="Times New Roman" w:hAnsi="Times New Roman" w:cs="Times New Roman"/>
          <w:color w:val="000000"/>
          <w:sz w:val="30"/>
          <w:szCs w:val="30"/>
          <w:lang w:eastAsia="ru-RU"/>
        </w:rPr>
        <w:t>г</w:t>
      </w:r>
      <w:proofErr w:type="spellEnd"/>
      <w:r w:rsidRPr="000E0E36">
        <w:rPr>
          <w:rFonts w:ascii="Times New Roman" w:eastAsia="Times New Roman" w:hAnsi="Times New Roman" w:cs="Times New Roman"/>
          <w:color w:val="000000"/>
          <w:sz w:val="30"/>
          <w:szCs w:val="30"/>
          <w:lang w:eastAsia="ru-RU"/>
        </w:rPr>
        <w:t xml:space="preserve">. </w:t>
      </w:r>
      <w:r w:rsidR="00CD24F4">
        <w:rPr>
          <w:rFonts w:ascii="Times New Roman" w:eastAsia="Times New Roman" w:hAnsi="Times New Roman" w:cs="Times New Roman"/>
          <w:color w:val="000000"/>
          <w:sz w:val="30"/>
          <w:szCs w:val="30"/>
          <w:lang w:eastAsia="ru-RU"/>
        </w:rPr>
        <w:t>Ждановичи</w:t>
      </w:r>
      <w:r w:rsidRPr="000E0E36">
        <w:rPr>
          <w:rFonts w:ascii="Times New Roman" w:eastAsia="Times New Roman" w:hAnsi="Times New Roman" w:cs="Times New Roman"/>
          <w:color w:val="000000"/>
          <w:sz w:val="30"/>
          <w:szCs w:val="30"/>
          <w:lang w:eastAsia="ru-RU"/>
        </w:rPr>
        <w:t xml:space="preserve">, ул. </w:t>
      </w:r>
      <w:r w:rsidR="00CD24F4">
        <w:rPr>
          <w:rFonts w:ascii="Times New Roman" w:eastAsia="Times New Roman" w:hAnsi="Times New Roman" w:cs="Times New Roman"/>
          <w:color w:val="000000"/>
          <w:sz w:val="30"/>
          <w:szCs w:val="30"/>
          <w:lang w:eastAsia="ru-RU"/>
        </w:rPr>
        <w:t>Парковая</w:t>
      </w:r>
      <w:r w:rsidRPr="000E0E36">
        <w:rPr>
          <w:rFonts w:ascii="Times New Roman" w:eastAsia="Times New Roman" w:hAnsi="Times New Roman" w:cs="Times New Roman"/>
          <w:color w:val="000000"/>
          <w:sz w:val="30"/>
          <w:szCs w:val="30"/>
          <w:lang w:eastAsia="ru-RU"/>
        </w:rPr>
        <w:t xml:space="preserve">, </w:t>
      </w:r>
      <w:r w:rsidR="00CD24F4">
        <w:rPr>
          <w:rFonts w:ascii="Times New Roman" w:eastAsia="Times New Roman" w:hAnsi="Times New Roman" w:cs="Times New Roman"/>
          <w:color w:val="000000"/>
          <w:sz w:val="30"/>
          <w:szCs w:val="30"/>
          <w:lang w:eastAsia="ru-RU"/>
        </w:rPr>
        <w:t>2</w:t>
      </w:r>
      <w:r w:rsidRPr="000E0E36">
        <w:rPr>
          <w:rFonts w:ascii="Times New Roman" w:eastAsia="Times New Roman" w:hAnsi="Times New Roman" w:cs="Times New Roman"/>
          <w:color w:val="000000"/>
          <w:sz w:val="30"/>
          <w:szCs w:val="30"/>
          <w:lang w:eastAsia="ru-RU"/>
        </w:rPr>
        <w:t>) либо по e</w:t>
      </w:r>
      <w:r w:rsidR="00CD24F4">
        <w:rPr>
          <w:rFonts w:ascii="Times New Roman" w:eastAsia="Times New Roman" w:hAnsi="Times New Roman" w:cs="Times New Roman"/>
          <w:color w:val="000000"/>
          <w:sz w:val="30"/>
          <w:szCs w:val="30"/>
          <w:lang w:val="en-US" w:eastAsia="ru-RU"/>
        </w:rPr>
        <w:t xml:space="preserve"> </w:t>
      </w:r>
      <w:proofErr w:type="spellStart"/>
      <w:r w:rsidRPr="000E0E36">
        <w:rPr>
          <w:rFonts w:ascii="Times New Roman" w:eastAsia="Times New Roman" w:hAnsi="Times New Roman" w:cs="Times New Roman"/>
          <w:color w:val="000000"/>
          <w:sz w:val="30"/>
          <w:szCs w:val="30"/>
          <w:lang w:eastAsia="ru-RU"/>
        </w:rPr>
        <w:t>mail</w:t>
      </w:r>
      <w:proofErr w:type="spellEnd"/>
      <w:r w:rsidRPr="000E0E36">
        <w:rPr>
          <w:rFonts w:ascii="Times New Roman" w:eastAsia="Times New Roman" w:hAnsi="Times New Roman" w:cs="Times New Roman"/>
          <w:color w:val="000000"/>
          <w:sz w:val="30"/>
          <w:szCs w:val="30"/>
          <w:lang w:eastAsia="ru-RU"/>
        </w:rPr>
        <w:t> </w:t>
      </w:r>
      <w:hyperlink r:id="rId5" w:history="1">
        <w:r w:rsidR="00CD24F4" w:rsidRPr="0035614A">
          <w:rPr>
            <w:rStyle w:val="a4"/>
            <w:rFonts w:ascii="Times New Roman" w:eastAsia="Times New Roman" w:hAnsi="Times New Roman" w:cs="Times New Roman"/>
            <w:sz w:val="30"/>
            <w:szCs w:val="30"/>
            <w:bdr w:val="none" w:sz="0" w:space="0" w:color="auto" w:frame="1"/>
            <w:lang w:val="en-US" w:eastAsia="ru-RU"/>
          </w:rPr>
          <w:t>svoi</w:t>
        </w:r>
        <w:r w:rsidR="00CD24F4" w:rsidRPr="0035614A">
          <w:rPr>
            <w:rStyle w:val="a4"/>
            <w:rFonts w:ascii="Times New Roman" w:eastAsia="Times New Roman" w:hAnsi="Times New Roman" w:cs="Times New Roman"/>
            <w:sz w:val="30"/>
            <w:szCs w:val="30"/>
            <w:bdr w:val="none" w:sz="0" w:space="0" w:color="auto" w:frame="1"/>
            <w:lang w:eastAsia="ru-RU"/>
          </w:rPr>
          <w:t>_</w:t>
        </w:r>
        <w:r w:rsidR="00CD24F4" w:rsidRPr="0035614A">
          <w:rPr>
            <w:rStyle w:val="a4"/>
            <w:rFonts w:ascii="Times New Roman" w:eastAsia="Times New Roman" w:hAnsi="Times New Roman" w:cs="Times New Roman"/>
            <w:sz w:val="30"/>
            <w:szCs w:val="30"/>
            <w:bdr w:val="none" w:sz="0" w:space="0" w:color="auto" w:frame="1"/>
            <w:lang w:val="en-US" w:eastAsia="ru-RU"/>
          </w:rPr>
          <w:t>gym</w:t>
        </w:r>
        <w:r w:rsidR="00CD24F4" w:rsidRPr="0035614A">
          <w:rPr>
            <w:rStyle w:val="a4"/>
            <w:rFonts w:ascii="Times New Roman" w:eastAsia="Times New Roman" w:hAnsi="Times New Roman" w:cs="Times New Roman"/>
            <w:sz w:val="30"/>
            <w:szCs w:val="30"/>
            <w:bdr w:val="none" w:sz="0" w:space="0" w:color="auto" w:frame="1"/>
            <w:lang w:eastAsia="ru-RU"/>
          </w:rPr>
          <w:t>@</w:t>
        </w:r>
        <w:r w:rsidR="00CD24F4" w:rsidRPr="0035614A">
          <w:rPr>
            <w:rStyle w:val="a4"/>
            <w:rFonts w:ascii="Times New Roman" w:eastAsia="Times New Roman" w:hAnsi="Times New Roman" w:cs="Times New Roman"/>
            <w:sz w:val="30"/>
            <w:szCs w:val="30"/>
            <w:bdr w:val="none" w:sz="0" w:space="0" w:color="auto" w:frame="1"/>
            <w:lang w:val="en-US" w:eastAsia="ru-RU"/>
          </w:rPr>
          <w:t>mail</w:t>
        </w:r>
        <w:r w:rsidR="00CD24F4" w:rsidRPr="0035614A">
          <w:rPr>
            <w:rStyle w:val="a4"/>
            <w:rFonts w:ascii="Times New Roman" w:eastAsia="Times New Roman" w:hAnsi="Times New Roman" w:cs="Times New Roman"/>
            <w:sz w:val="30"/>
            <w:szCs w:val="30"/>
            <w:bdr w:val="none" w:sz="0" w:space="0" w:color="auto" w:frame="1"/>
            <w:lang w:eastAsia="ru-RU"/>
          </w:rPr>
          <w:t>.</w:t>
        </w:r>
        <w:r w:rsidR="00CD24F4" w:rsidRPr="0035614A">
          <w:rPr>
            <w:rStyle w:val="a4"/>
            <w:rFonts w:ascii="Times New Roman" w:eastAsia="Times New Roman" w:hAnsi="Times New Roman" w:cs="Times New Roman"/>
            <w:sz w:val="30"/>
            <w:szCs w:val="30"/>
            <w:bdr w:val="none" w:sz="0" w:space="0" w:color="auto" w:frame="1"/>
            <w:lang w:val="en-US" w:eastAsia="ru-RU"/>
          </w:rPr>
          <w:t>ru</w:t>
        </w:r>
      </w:hyperlink>
      <w:r w:rsidRPr="000E0E36">
        <w:rPr>
          <w:rFonts w:ascii="Times New Roman" w:eastAsia="Times New Roman" w:hAnsi="Times New Roman" w:cs="Times New Roman"/>
          <w:color w:val="000000"/>
          <w:sz w:val="30"/>
          <w:szCs w:val="30"/>
          <w:lang w:eastAsia="ru-RU"/>
        </w:rPr>
        <w:t>.</w:t>
      </w:r>
      <w:r w:rsidRPr="000E0E36">
        <w:rPr>
          <w:rFonts w:ascii="Times New Roman" w:eastAsia="Times New Roman" w:hAnsi="Times New Roman" w:cs="Times New Roman"/>
          <w:color w:val="000000"/>
          <w:sz w:val="30"/>
          <w:szCs w:val="30"/>
          <w:lang w:eastAsia="ru-RU"/>
        </w:rPr>
        <w:br/>
        <w:t>6.3. Субъект персональных данных обязан:</w:t>
      </w:r>
      <w:r w:rsidRPr="000E0E36">
        <w:rPr>
          <w:rFonts w:ascii="Times New Roman" w:eastAsia="Times New Roman" w:hAnsi="Times New Roman" w:cs="Times New Roman"/>
          <w:color w:val="000000"/>
          <w:sz w:val="30"/>
          <w:szCs w:val="30"/>
          <w:lang w:eastAsia="ru-RU"/>
        </w:rPr>
        <w:br/>
      </w:r>
    </w:p>
    <w:p w:rsidR="000E0E36" w:rsidRPr="000E0E36" w:rsidRDefault="000E0E36" w:rsidP="000E0E36">
      <w:pPr>
        <w:numPr>
          <w:ilvl w:val="0"/>
          <w:numId w:val="7"/>
        </w:numPr>
        <w:shd w:val="clear" w:color="auto" w:fill="FFFFFF"/>
        <w:spacing w:before="100" w:beforeAutospacing="1" w:after="100" w:afterAutospacing="1"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предоставлять оператору достоверные данные о себе;</w:t>
      </w:r>
    </w:p>
    <w:p w:rsidR="000E0E36" w:rsidRPr="000E0E36" w:rsidRDefault="000E0E36" w:rsidP="000E0E36">
      <w:pPr>
        <w:numPr>
          <w:ilvl w:val="0"/>
          <w:numId w:val="7"/>
        </w:numPr>
        <w:shd w:val="clear" w:color="auto" w:fill="FFFFFF"/>
        <w:spacing w:before="100" w:beforeAutospacing="1" w:after="100" w:afterAutospacing="1"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сообщать оператору об уточнении (обновлении, изменении) своих персональных данных.</w:t>
      </w:r>
    </w:p>
    <w:p w:rsidR="000E0E36" w:rsidRPr="000E0E36" w:rsidRDefault="000E0E36" w:rsidP="000E0E36">
      <w:pPr>
        <w:shd w:val="clear" w:color="auto" w:fill="FFFFFF"/>
        <w:spacing w:line="420" w:lineRule="atLeast"/>
        <w:textAlignment w:val="center"/>
        <w:rPr>
          <w:rFonts w:ascii="Times New Roman" w:eastAsia="Times New Roman" w:hAnsi="Times New Roman" w:cs="Times New Roman"/>
          <w:color w:val="000000"/>
          <w:sz w:val="30"/>
          <w:szCs w:val="30"/>
          <w:lang w:eastAsia="ru-RU"/>
        </w:rPr>
      </w:pPr>
      <w:r w:rsidRPr="000E0E36">
        <w:rPr>
          <w:rFonts w:ascii="Times New Roman" w:eastAsia="Times New Roman" w:hAnsi="Times New Roman" w:cs="Times New Roman"/>
          <w:color w:val="000000"/>
          <w:sz w:val="30"/>
          <w:szCs w:val="30"/>
          <w:lang w:eastAsia="ru-RU"/>
        </w:rPr>
        <w:t>6.4.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Республики Беларусь.</w:t>
      </w:r>
      <w:r w:rsidRPr="000E0E36">
        <w:rPr>
          <w:rFonts w:ascii="Times New Roman" w:eastAsia="Times New Roman" w:hAnsi="Times New Roman" w:cs="Times New Roman"/>
          <w:color w:val="000000"/>
          <w:sz w:val="30"/>
          <w:szCs w:val="30"/>
          <w:lang w:eastAsia="ru-RU"/>
        </w:rPr>
        <w:br/>
      </w:r>
      <w:r w:rsidRPr="000E0E36">
        <w:rPr>
          <w:rFonts w:ascii="Times New Roman" w:eastAsia="Times New Roman" w:hAnsi="Times New Roman" w:cs="Times New Roman"/>
          <w:color w:val="000000"/>
          <w:sz w:val="30"/>
          <w:szCs w:val="30"/>
          <w:lang w:eastAsia="ru-RU"/>
        </w:rPr>
        <w:br/>
        <w:t>7. ПРАВА И ОБЯЗАННОСТИ ОРГАНИЗАЦИИ</w:t>
      </w:r>
      <w:r w:rsidRPr="000E0E36">
        <w:rPr>
          <w:rFonts w:ascii="Times New Roman" w:eastAsia="Times New Roman" w:hAnsi="Times New Roman" w:cs="Times New Roman"/>
          <w:color w:val="000000"/>
          <w:sz w:val="30"/>
          <w:szCs w:val="30"/>
          <w:lang w:eastAsia="ru-RU"/>
        </w:rPr>
        <w:br/>
      </w:r>
      <w:r w:rsidRPr="000E0E36">
        <w:rPr>
          <w:rFonts w:ascii="Times New Roman" w:eastAsia="Times New Roman" w:hAnsi="Times New Roman" w:cs="Times New Roman"/>
          <w:color w:val="000000"/>
          <w:sz w:val="30"/>
          <w:szCs w:val="30"/>
          <w:lang w:eastAsia="ru-RU"/>
        </w:rPr>
        <w:br/>
        <w:t xml:space="preserve">7.1. </w:t>
      </w:r>
      <w:r w:rsidR="00CD24F4">
        <w:rPr>
          <w:rFonts w:ascii="Times New Roman" w:eastAsia="Times New Roman" w:hAnsi="Times New Roman" w:cs="Times New Roman"/>
          <w:color w:val="000000"/>
          <w:sz w:val="30"/>
          <w:szCs w:val="30"/>
          <w:lang w:eastAsia="ru-RU"/>
        </w:rPr>
        <w:t>ООО «СВОИ ЛТД»</w:t>
      </w:r>
      <w:r w:rsidR="00CD24F4" w:rsidRPr="00CD24F4">
        <w:rPr>
          <w:rFonts w:ascii="Times New Roman" w:eastAsia="Times New Roman" w:hAnsi="Times New Roman" w:cs="Times New Roman"/>
          <w:color w:val="000000"/>
          <w:sz w:val="30"/>
          <w:szCs w:val="30"/>
          <w:lang w:eastAsia="ru-RU"/>
        </w:rPr>
        <w:t xml:space="preserve"> </w:t>
      </w:r>
      <w:r w:rsidRPr="000E0E36">
        <w:rPr>
          <w:rFonts w:ascii="Times New Roman" w:eastAsia="Times New Roman" w:hAnsi="Times New Roman" w:cs="Times New Roman"/>
          <w:color w:val="000000"/>
          <w:sz w:val="30"/>
          <w:szCs w:val="30"/>
          <w:lang w:eastAsia="ru-RU"/>
        </w:rPr>
        <w:t>вправе:</w:t>
      </w:r>
      <w:r w:rsidRPr="000E0E36">
        <w:rPr>
          <w:rFonts w:ascii="Times New Roman" w:eastAsia="Times New Roman" w:hAnsi="Times New Roman" w:cs="Times New Roman"/>
          <w:color w:val="000000"/>
          <w:sz w:val="30"/>
          <w:szCs w:val="30"/>
          <w:lang w:eastAsia="ru-RU"/>
        </w:rPr>
        <w:br/>
      </w:r>
      <w:r w:rsidRPr="000E0E36">
        <w:rPr>
          <w:rFonts w:ascii="Times New Roman" w:eastAsia="Times New Roman" w:hAnsi="Times New Roman" w:cs="Times New Roman"/>
          <w:color w:val="000000"/>
          <w:sz w:val="30"/>
          <w:szCs w:val="30"/>
          <w:lang w:eastAsia="ru-RU"/>
        </w:rPr>
        <w:lastRenderedPageBreak/>
        <w:t>7.1.1. устанавливать правила обработки персональных данных в организации, вносить изменения и дополнения в Политику, самостоятельно в рамках требований законодательства разрабатывать и применять формы документов, необходимых для исполнения обязанностей оператора;</w:t>
      </w:r>
      <w:r w:rsidRPr="000E0E36">
        <w:rPr>
          <w:rFonts w:ascii="Times New Roman" w:eastAsia="Times New Roman" w:hAnsi="Times New Roman" w:cs="Times New Roman"/>
          <w:color w:val="000000"/>
          <w:sz w:val="30"/>
          <w:szCs w:val="30"/>
          <w:lang w:eastAsia="ru-RU"/>
        </w:rPr>
        <w:br/>
        <w:t>7.1.2. осуществлять иные права, предусмотренные законодательством Республики Беларусь и ЛПА организации в области обработки и защиты персональных данных.</w:t>
      </w:r>
      <w:r w:rsidRPr="000E0E36">
        <w:rPr>
          <w:rFonts w:ascii="Times New Roman" w:eastAsia="Times New Roman" w:hAnsi="Times New Roman" w:cs="Times New Roman"/>
          <w:color w:val="000000"/>
          <w:sz w:val="30"/>
          <w:szCs w:val="30"/>
          <w:lang w:eastAsia="ru-RU"/>
        </w:rPr>
        <w:br/>
        <w:t xml:space="preserve">7.2. </w:t>
      </w:r>
      <w:r w:rsidR="00CD24F4">
        <w:rPr>
          <w:rFonts w:ascii="Times New Roman" w:eastAsia="Times New Roman" w:hAnsi="Times New Roman" w:cs="Times New Roman"/>
          <w:color w:val="000000"/>
          <w:sz w:val="30"/>
          <w:szCs w:val="30"/>
          <w:lang w:eastAsia="ru-RU"/>
        </w:rPr>
        <w:t>ООО «СВОИ ЛТД»</w:t>
      </w:r>
      <w:bookmarkStart w:id="0" w:name="_GoBack"/>
      <w:bookmarkEnd w:id="0"/>
      <w:r w:rsidRPr="000E0E36">
        <w:rPr>
          <w:rFonts w:ascii="Times New Roman" w:eastAsia="Times New Roman" w:hAnsi="Times New Roman" w:cs="Times New Roman"/>
          <w:color w:val="000000"/>
          <w:sz w:val="30"/>
          <w:szCs w:val="30"/>
          <w:lang w:eastAsia="ru-RU"/>
        </w:rPr>
        <w:t xml:space="preserve"> обязан:</w:t>
      </w:r>
      <w:r w:rsidRPr="000E0E36">
        <w:rPr>
          <w:rFonts w:ascii="Times New Roman" w:eastAsia="Times New Roman" w:hAnsi="Times New Roman" w:cs="Times New Roman"/>
          <w:color w:val="000000"/>
          <w:sz w:val="30"/>
          <w:szCs w:val="30"/>
          <w:lang w:eastAsia="ru-RU"/>
        </w:rPr>
        <w:br/>
        <w:t>7.2.1. разъяснять субъекту персональных данных его права, связанные с обработкой персональных данных;</w:t>
      </w:r>
      <w:r w:rsidRPr="000E0E36">
        <w:rPr>
          <w:rFonts w:ascii="Times New Roman" w:eastAsia="Times New Roman" w:hAnsi="Times New Roman" w:cs="Times New Roman"/>
          <w:color w:val="000000"/>
          <w:sz w:val="30"/>
          <w:szCs w:val="30"/>
          <w:lang w:eastAsia="ru-RU"/>
        </w:rPr>
        <w:br/>
        <w:t>7.2.2. получать согласие субъекта персональных данных, за исключением случаев, предусмотренных Законом № 99-З и иными законодательными актами;</w:t>
      </w:r>
      <w:r w:rsidRPr="000E0E36">
        <w:rPr>
          <w:rFonts w:ascii="Times New Roman" w:eastAsia="Times New Roman" w:hAnsi="Times New Roman" w:cs="Times New Roman"/>
          <w:color w:val="000000"/>
          <w:sz w:val="30"/>
          <w:szCs w:val="30"/>
          <w:lang w:eastAsia="ru-RU"/>
        </w:rPr>
        <w:br/>
        <w:t>7.2.3. обеспечивать защиту персональных данных в процессе их обработки;</w:t>
      </w:r>
      <w:r w:rsidRPr="000E0E36">
        <w:rPr>
          <w:rFonts w:ascii="Times New Roman" w:eastAsia="Times New Roman" w:hAnsi="Times New Roman" w:cs="Times New Roman"/>
          <w:color w:val="000000"/>
          <w:sz w:val="30"/>
          <w:szCs w:val="30"/>
          <w:lang w:eastAsia="ru-RU"/>
        </w:rPr>
        <w:br/>
        <w:t>7.2.4. предоставлять субъекту персональных данных информацию о его персональных данных, а также о предоставлении его персональных данных третьим лицам, за исключением случаев, предусмотренных Законом № 99-З и иными законодательными актами;</w:t>
      </w:r>
      <w:r w:rsidRPr="000E0E36">
        <w:rPr>
          <w:rFonts w:ascii="Times New Roman" w:eastAsia="Times New Roman" w:hAnsi="Times New Roman" w:cs="Times New Roman"/>
          <w:color w:val="000000"/>
          <w:sz w:val="30"/>
          <w:szCs w:val="30"/>
          <w:lang w:eastAsia="ru-RU"/>
        </w:rPr>
        <w:br/>
        <w:t>7.2.5. вносить изменения в персональные данные, которые являются неполными, устаревшими или неточными, за исключением случаев, когда иной порядок внесения изменений в персональные данные установлен законодательными актами либо если цели обработки персональных данных не предполагают последующих изменений таких данных;</w:t>
      </w:r>
      <w:r w:rsidRPr="000E0E36">
        <w:rPr>
          <w:rFonts w:ascii="Times New Roman" w:eastAsia="Times New Roman" w:hAnsi="Times New Roman" w:cs="Times New Roman"/>
          <w:color w:val="000000"/>
          <w:sz w:val="30"/>
          <w:szCs w:val="30"/>
          <w:lang w:eastAsia="ru-RU"/>
        </w:rPr>
        <w:br/>
        <w:t>7.2.6. прекращать обработку персональных данных, а также осуществлять их удаление или блокирование (обеспечивать прекращение обработки персональных данных, а также их удаление или блокирование уполномоченным лицом) при отсутствии оснований для обработки персональных данных, предусмотренных Законом № 99-З и иными законодательными актами;</w:t>
      </w:r>
      <w:r w:rsidRPr="000E0E36">
        <w:rPr>
          <w:rFonts w:ascii="Times New Roman" w:eastAsia="Times New Roman" w:hAnsi="Times New Roman" w:cs="Times New Roman"/>
          <w:color w:val="000000"/>
          <w:sz w:val="30"/>
          <w:szCs w:val="30"/>
          <w:lang w:eastAsia="ru-RU"/>
        </w:rPr>
        <w:br/>
        <w:t xml:space="preserve">7.2.7. уведомлять уполномоченный орган по защите прав субъектов персональных данных о нарушениях систем защиты персональных </w:t>
      </w:r>
      <w:r w:rsidRPr="000E0E36">
        <w:rPr>
          <w:rFonts w:ascii="Times New Roman" w:eastAsia="Times New Roman" w:hAnsi="Times New Roman" w:cs="Times New Roman"/>
          <w:color w:val="000000"/>
          <w:sz w:val="30"/>
          <w:szCs w:val="30"/>
          <w:lang w:eastAsia="ru-RU"/>
        </w:rPr>
        <w:lastRenderedPageBreak/>
        <w:t>данных незамедлительно, но не позднее 3 рабочих дней после того, как оператору стало известно о таких нарушениях, за исключением случаев, предусмотренных уполномоченным органом по защите прав субъектов персональных данных;</w:t>
      </w:r>
      <w:r w:rsidRPr="000E0E36">
        <w:rPr>
          <w:rFonts w:ascii="Times New Roman" w:eastAsia="Times New Roman" w:hAnsi="Times New Roman" w:cs="Times New Roman"/>
          <w:color w:val="000000"/>
          <w:sz w:val="30"/>
          <w:szCs w:val="30"/>
          <w:lang w:eastAsia="ru-RU"/>
        </w:rPr>
        <w:br/>
        <w:t>7.2.8. осуществлять изменение, блокирование или удаление недостоверных, или полученных незаконным путем персональных данных субъекта персональных данных по требованию уполномоченного органа по защите прав субъектов персональных данных, если иной порядок внесения изменений в персональные данные, их блокирования или удаления не установлен законодательными актами;</w:t>
      </w:r>
      <w:r w:rsidRPr="000E0E36">
        <w:rPr>
          <w:rFonts w:ascii="Times New Roman" w:eastAsia="Times New Roman" w:hAnsi="Times New Roman" w:cs="Times New Roman"/>
          <w:color w:val="000000"/>
          <w:sz w:val="30"/>
          <w:szCs w:val="30"/>
          <w:lang w:eastAsia="ru-RU"/>
        </w:rPr>
        <w:br/>
        <w:t>7.2.9. исполнять иные требования уполномоченного органа по защите прав субъектов персональных данных об устранении нарушений законодательства о персональных данных;</w:t>
      </w:r>
      <w:r w:rsidRPr="000E0E36">
        <w:rPr>
          <w:rFonts w:ascii="Times New Roman" w:eastAsia="Times New Roman" w:hAnsi="Times New Roman" w:cs="Times New Roman"/>
          <w:color w:val="000000"/>
          <w:sz w:val="30"/>
          <w:szCs w:val="30"/>
          <w:lang w:eastAsia="ru-RU"/>
        </w:rPr>
        <w:br/>
        <w:t>7.2.10. выполнять иные обязанности, предусмотренные Законом № 99-З и иными законодательными актами.</w:t>
      </w:r>
      <w:r w:rsidRPr="000E0E36">
        <w:rPr>
          <w:rFonts w:ascii="Times New Roman" w:eastAsia="Times New Roman" w:hAnsi="Times New Roman" w:cs="Times New Roman"/>
          <w:color w:val="000000"/>
          <w:sz w:val="30"/>
          <w:szCs w:val="30"/>
          <w:lang w:eastAsia="ru-RU"/>
        </w:rPr>
        <w:br/>
      </w:r>
      <w:r w:rsidRPr="000E0E36">
        <w:rPr>
          <w:rFonts w:ascii="Times New Roman" w:eastAsia="Times New Roman" w:hAnsi="Times New Roman" w:cs="Times New Roman"/>
          <w:color w:val="000000"/>
          <w:sz w:val="30"/>
          <w:szCs w:val="30"/>
          <w:lang w:eastAsia="ru-RU"/>
        </w:rPr>
        <w:br/>
      </w:r>
      <w:r w:rsidRPr="000E0E36">
        <w:rPr>
          <w:rFonts w:ascii="Times New Roman" w:eastAsia="Times New Roman" w:hAnsi="Times New Roman" w:cs="Times New Roman"/>
          <w:color w:val="000000"/>
          <w:sz w:val="30"/>
          <w:szCs w:val="30"/>
          <w:lang w:eastAsia="ru-RU"/>
        </w:rPr>
        <w:br/>
        <w:t>8. ЗАКЛЮЧИТЕЛЬНЫЕ ПОЛОЖЕНИЯ</w:t>
      </w:r>
      <w:r w:rsidRPr="000E0E36">
        <w:rPr>
          <w:rFonts w:ascii="Times New Roman" w:eastAsia="Times New Roman" w:hAnsi="Times New Roman" w:cs="Times New Roman"/>
          <w:color w:val="000000"/>
          <w:sz w:val="30"/>
          <w:szCs w:val="30"/>
          <w:lang w:eastAsia="ru-RU"/>
        </w:rPr>
        <w:br/>
      </w:r>
      <w:r w:rsidRPr="000E0E36">
        <w:rPr>
          <w:rFonts w:ascii="Times New Roman" w:eastAsia="Times New Roman" w:hAnsi="Times New Roman" w:cs="Times New Roman"/>
          <w:color w:val="000000"/>
          <w:sz w:val="30"/>
          <w:szCs w:val="30"/>
          <w:lang w:eastAsia="ru-RU"/>
        </w:rPr>
        <w:br/>
        <w:t>8.1. Вопросы, касающиеся обработки персональных данных, не закрепленные в настоящей Политике, регулируются законодательством Республики Беларусь.</w:t>
      </w:r>
      <w:r w:rsidRPr="000E0E36">
        <w:rPr>
          <w:rFonts w:ascii="Times New Roman" w:eastAsia="Times New Roman" w:hAnsi="Times New Roman" w:cs="Times New Roman"/>
          <w:color w:val="000000"/>
          <w:sz w:val="30"/>
          <w:szCs w:val="30"/>
          <w:lang w:eastAsia="ru-RU"/>
        </w:rPr>
        <w:br/>
        <w:t>8.2. В случае, если какое-либо положение Политики признается противоречащим законодательству, остальные положения, соответствующие законодательству, остаются в силе и являются действительными, а любое недействительное положение будет считаться удаленным/измененным в той мере, в какой это необходимо для обеспечения его соответствия законодательству.</w:t>
      </w:r>
      <w:r w:rsidRPr="000E0E36">
        <w:rPr>
          <w:rFonts w:ascii="Times New Roman" w:eastAsia="Times New Roman" w:hAnsi="Times New Roman" w:cs="Times New Roman"/>
          <w:color w:val="000000"/>
          <w:sz w:val="30"/>
          <w:szCs w:val="30"/>
          <w:lang w:eastAsia="ru-RU"/>
        </w:rPr>
        <w:br/>
        <w:t>8.3. Оператор имеет право по своему усмотрению в одностороннем порядке изменить и (или) дополнить условия настоящей Политики без предварительного уведомления субъектов персональных данных посредством размещения на Сайте новой редакции Политики.</w:t>
      </w:r>
    </w:p>
    <w:p w:rsidR="00FD468A" w:rsidRPr="000E0E36" w:rsidRDefault="00CD24F4" w:rsidP="000E0E36">
      <w:pPr>
        <w:rPr>
          <w:rFonts w:ascii="Times New Roman" w:hAnsi="Times New Roman" w:cs="Times New Roman"/>
          <w:sz w:val="30"/>
          <w:szCs w:val="30"/>
        </w:rPr>
      </w:pPr>
    </w:p>
    <w:sectPr w:rsidR="00FD468A" w:rsidRPr="000E0E36" w:rsidSect="00BD167A">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B526F"/>
    <w:multiLevelType w:val="multilevel"/>
    <w:tmpl w:val="76B0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AD6CF2"/>
    <w:multiLevelType w:val="multilevel"/>
    <w:tmpl w:val="7812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7C24E6"/>
    <w:multiLevelType w:val="multilevel"/>
    <w:tmpl w:val="6360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FA2CC4"/>
    <w:multiLevelType w:val="multilevel"/>
    <w:tmpl w:val="1AFE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624459"/>
    <w:multiLevelType w:val="multilevel"/>
    <w:tmpl w:val="8D74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2B5802"/>
    <w:multiLevelType w:val="multilevel"/>
    <w:tmpl w:val="2FF8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170F64"/>
    <w:multiLevelType w:val="multilevel"/>
    <w:tmpl w:val="4252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6"/>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E36"/>
    <w:rsid w:val="000643F2"/>
    <w:rsid w:val="000E0E36"/>
    <w:rsid w:val="00BD167A"/>
    <w:rsid w:val="00CD2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A311542"/>
  <w15:chartTrackingRefBased/>
  <w15:docId w15:val="{9CC7C7B4-61D4-4F4E-A063-BEBBEB5C2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0E0E36"/>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E0E36"/>
    <w:rPr>
      <w:rFonts w:ascii="Times New Roman" w:eastAsia="Times New Roman" w:hAnsi="Times New Roman" w:cs="Times New Roman"/>
      <w:b/>
      <w:bCs/>
      <w:sz w:val="36"/>
      <w:szCs w:val="36"/>
      <w:lang w:eastAsia="ru-RU"/>
    </w:rPr>
  </w:style>
  <w:style w:type="character" w:styleId="a3">
    <w:name w:val="Strong"/>
    <w:basedOn w:val="a0"/>
    <w:uiPriority w:val="22"/>
    <w:qFormat/>
    <w:rsid w:val="000E0E36"/>
    <w:rPr>
      <w:b/>
      <w:bCs/>
    </w:rPr>
  </w:style>
  <w:style w:type="character" w:customStyle="1" w:styleId="apple-converted-space">
    <w:name w:val="apple-converted-space"/>
    <w:basedOn w:val="a0"/>
    <w:rsid w:val="000E0E36"/>
  </w:style>
  <w:style w:type="character" w:styleId="a4">
    <w:name w:val="Hyperlink"/>
    <w:basedOn w:val="a0"/>
    <w:uiPriority w:val="99"/>
    <w:unhideWhenUsed/>
    <w:rsid w:val="000E0E36"/>
    <w:rPr>
      <w:color w:val="0000FF"/>
      <w:u w:val="single"/>
    </w:rPr>
  </w:style>
  <w:style w:type="character" w:styleId="a5">
    <w:name w:val="Unresolved Mention"/>
    <w:basedOn w:val="a0"/>
    <w:uiPriority w:val="99"/>
    <w:semiHidden/>
    <w:unhideWhenUsed/>
    <w:rsid w:val="00CD2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65401">
      <w:bodyDiv w:val="1"/>
      <w:marLeft w:val="0"/>
      <w:marRight w:val="0"/>
      <w:marTop w:val="0"/>
      <w:marBottom w:val="0"/>
      <w:divBdr>
        <w:top w:val="none" w:sz="0" w:space="0" w:color="auto"/>
        <w:left w:val="none" w:sz="0" w:space="0" w:color="auto"/>
        <w:bottom w:val="none" w:sz="0" w:space="0" w:color="auto"/>
        <w:right w:val="none" w:sz="0" w:space="0" w:color="auto"/>
      </w:divBdr>
      <w:divsChild>
        <w:div w:id="1360400273">
          <w:marLeft w:val="0"/>
          <w:marRight w:val="0"/>
          <w:marTop w:val="0"/>
          <w:marBottom w:val="0"/>
          <w:divBdr>
            <w:top w:val="none" w:sz="0" w:space="0" w:color="auto"/>
            <w:left w:val="none" w:sz="0" w:space="0" w:color="auto"/>
            <w:bottom w:val="none" w:sz="0" w:space="0" w:color="auto"/>
            <w:right w:val="none" w:sz="0" w:space="0" w:color="auto"/>
          </w:divBdr>
          <w:divsChild>
            <w:div w:id="1302887985">
              <w:marLeft w:val="0"/>
              <w:marRight w:val="0"/>
              <w:marTop w:val="0"/>
              <w:marBottom w:val="0"/>
              <w:divBdr>
                <w:top w:val="none" w:sz="0" w:space="0" w:color="auto"/>
                <w:left w:val="none" w:sz="0" w:space="0" w:color="auto"/>
                <w:bottom w:val="none" w:sz="0" w:space="0" w:color="auto"/>
                <w:right w:val="none" w:sz="0" w:space="0" w:color="auto"/>
              </w:divBdr>
              <w:divsChild>
                <w:div w:id="1989899157">
                  <w:marLeft w:val="300"/>
                  <w:marRight w:val="300"/>
                  <w:marTop w:val="0"/>
                  <w:marBottom w:val="0"/>
                  <w:divBdr>
                    <w:top w:val="none" w:sz="0" w:space="0" w:color="auto"/>
                    <w:left w:val="none" w:sz="0" w:space="0" w:color="auto"/>
                    <w:bottom w:val="none" w:sz="0" w:space="0" w:color="auto"/>
                    <w:right w:val="none" w:sz="0" w:space="0" w:color="auto"/>
                  </w:divBdr>
                  <w:divsChild>
                    <w:div w:id="131945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050171">
          <w:marLeft w:val="0"/>
          <w:marRight w:val="0"/>
          <w:marTop w:val="0"/>
          <w:marBottom w:val="0"/>
          <w:divBdr>
            <w:top w:val="none" w:sz="0" w:space="0" w:color="auto"/>
            <w:left w:val="none" w:sz="0" w:space="0" w:color="auto"/>
            <w:bottom w:val="none" w:sz="0" w:space="0" w:color="auto"/>
            <w:right w:val="none" w:sz="0" w:space="0" w:color="auto"/>
          </w:divBdr>
          <w:divsChild>
            <w:div w:id="1300723768">
              <w:marLeft w:val="0"/>
              <w:marRight w:val="0"/>
              <w:marTop w:val="0"/>
              <w:marBottom w:val="0"/>
              <w:divBdr>
                <w:top w:val="none" w:sz="0" w:space="0" w:color="auto"/>
                <w:left w:val="none" w:sz="0" w:space="0" w:color="auto"/>
                <w:bottom w:val="none" w:sz="0" w:space="0" w:color="auto"/>
                <w:right w:val="none" w:sz="0" w:space="0" w:color="auto"/>
              </w:divBdr>
              <w:divsChild>
                <w:div w:id="656030666">
                  <w:marLeft w:val="0"/>
                  <w:marRight w:val="0"/>
                  <w:marTop w:val="0"/>
                  <w:marBottom w:val="0"/>
                  <w:divBdr>
                    <w:top w:val="none" w:sz="0" w:space="0" w:color="auto"/>
                    <w:left w:val="none" w:sz="0" w:space="0" w:color="auto"/>
                    <w:bottom w:val="none" w:sz="0" w:space="0" w:color="auto"/>
                    <w:right w:val="none" w:sz="0" w:space="0" w:color="auto"/>
                  </w:divBdr>
                  <w:divsChild>
                    <w:div w:id="535434132">
                      <w:marLeft w:val="0"/>
                      <w:marRight w:val="0"/>
                      <w:marTop w:val="0"/>
                      <w:marBottom w:val="0"/>
                      <w:divBdr>
                        <w:top w:val="none" w:sz="0" w:space="0" w:color="auto"/>
                        <w:left w:val="none" w:sz="0" w:space="0" w:color="auto"/>
                        <w:bottom w:val="none" w:sz="0" w:space="0" w:color="auto"/>
                        <w:right w:val="none" w:sz="0" w:space="0" w:color="auto"/>
                      </w:divBdr>
                      <w:divsChild>
                        <w:div w:id="17332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voi_gy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18</Pages>
  <Words>4637</Words>
  <Characters>26431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sarr_alex08-91@mail.ru</dc:creator>
  <cp:keywords/>
  <dc:description/>
  <cp:lastModifiedBy>sarr_alex08-91@mail.ru</cp:lastModifiedBy>
  <cp:revision>1</cp:revision>
  <dcterms:created xsi:type="dcterms:W3CDTF">2024-12-20T07:05:00Z</dcterms:created>
  <dcterms:modified xsi:type="dcterms:W3CDTF">2024-12-20T07:20:00Z</dcterms:modified>
</cp:coreProperties>
</file>